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3B" w:rsidRPr="00817B3B" w:rsidRDefault="009D3F32" w:rsidP="00E8659A">
      <w:pPr>
        <w:shd w:val="clear" w:color="auto" w:fill="FFFF00"/>
        <w:tabs>
          <w:tab w:val="left" w:pos="709"/>
        </w:tabs>
        <w:spacing w:after="0"/>
        <w:ind w:right="-1"/>
        <w:jc w:val="left"/>
        <w:rPr>
          <w:rFonts w:ascii="Calibri Light" w:hAnsi="Calibri Light" w:cs="Arial"/>
          <w:b/>
          <w:color w:val="002060"/>
          <w:sz w:val="28"/>
          <w:szCs w:val="28"/>
          <w:lang w:val="en-GB"/>
        </w:rPr>
      </w:pPr>
      <w:r>
        <w:rPr>
          <w:rFonts w:ascii="Calibri Light" w:hAnsi="Calibri Light" w:cs="Arial"/>
          <w:b/>
          <w:color w:val="002060"/>
          <w:sz w:val="28"/>
          <w:szCs w:val="28"/>
          <w:lang w:val="en-GB"/>
        </w:rPr>
        <w:t xml:space="preserve">Learning Agreement for studies </w:t>
      </w:r>
      <w:r w:rsidR="003F176E">
        <w:rPr>
          <w:rFonts w:ascii="Calibri Light" w:hAnsi="Calibri Light" w:cs="Arial"/>
          <w:b/>
          <w:color w:val="002060"/>
          <w:sz w:val="28"/>
          <w:szCs w:val="28"/>
          <w:lang w:val="en-GB"/>
        </w:rPr>
        <w:t>(</w:t>
      </w:r>
      <w:r w:rsidR="00817B3B">
        <w:rPr>
          <w:rFonts w:ascii="Calibri Light" w:hAnsi="Calibri Light" w:cs="Arial"/>
          <w:b/>
          <w:color w:val="002060"/>
          <w:sz w:val="28"/>
          <w:szCs w:val="28"/>
          <w:lang w:val="en-GB"/>
        </w:rPr>
        <w:t xml:space="preserve">Higher Education </w:t>
      </w:r>
      <w:r w:rsidR="00817B3B" w:rsidRPr="00817B3B">
        <w:rPr>
          <w:rFonts w:ascii="Calibri Light" w:hAnsi="Calibri Light" w:cs="Arial"/>
          <w:b/>
          <w:color w:val="002060"/>
          <w:sz w:val="28"/>
          <w:szCs w:val="28"/>
          <w:lang w:val="en-GB"/>
        </w:rPr>
        <w:t>ERASMUS+</w:t>
      </w:r>
      <w:r w:rsidR="003F176E">
        <w:rPr>
          <w:rFonts w:ascii="Calibri Light" w:hAnsi="Calibri Light" w:cs="Arial"/>
          <w:b/>
          <w:color w:val="002060"/>
          <w:sz w:val="28"/>
          <w:szCs w:val="28"/>
          <w:lang w:val="en-GB"/>
        </w:rPr>
        <w:t>)</w:t>
      </w:r>
      <w:r w:rsidR="00F62DF0">
        <w:rPr>
          <w:rStyle w:val="Funotenzeichen"/>
          <w:rFonts w:ascii="Calibri Light" w:hAnsi="Calibri Light" w:cs="Arial"/>
          <w:b/>
          <w:color w:val="002060"/>
          <w:sz w:val="28"/>
          <w:szCs w:val="28"/>
          <w:lang w:val="en-GB"/>
        </w:rPr>
        <w:footnoteReference w:id="1"/>
      </w:r>
    </w:p>
    <w:p w:rsidR="00817B3B" w:rsidRDefault="00817B3B" w:rsidP="002F532B">
      <w:pPr>
        <w:tabs>
          <w:tab w:val="left" w:pos="709"/>
        </w:tabs>
        <w:spacing w:after="0"/>
        <w:ind w:right="-993"/>
        <w:jc w:val="left"/>
        <w:rPr>
          <w:rFonts w:ascii="Calibri Light" w:hAnsi="Calibri Light" w:cs="Arial"/>
          <w:b/>
          <w:color w:val="002060"/>
          <w:sz w:val="20"/>
          <w:lang w:val="en-GB"/>
        </w:rPr>
      </w:pPr>
    </w:p>
    <w:p w:rsidR="00937213" w:rsidRPr="004A5673" w:rsidRDefault="00441C7A" w:rsidP="002F532B">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835"/>
        <w:gridCol w:w="1701"/>
        <w:gridCol w:w="2586"/>
      </w:tblGrid>
      <w:tr w:rsidR="001B0BB8" w:rsidRPr="000F57F7" w:rsidTr="00730D80">
        <w:trPr>
          <w:trHeight w:val="334"/>
        </w:trPr>
        <w:tc>
          <w:tcPr>
            <w:tcW w:w="1809" w:type="dxa"/>
            <w:shd w:val="clear" w:color="auto" w:fill="auto"/>
          </w:tcPr>
          <w:p w:rsidR="001903D7" w:rsidRPr="00F62DF0" w:rsidRDefault="001903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 xml:space="preserve">Last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C0678E" w:rsidRPr="00F62DF0" w:rsidRDefault="00C0678E" w:rsidP="002F532B">
            <w:pPr>
              <w:spacing w:after="0"/>
              <w:ind w:right="-992"/>
              <w:jc w:val="left"/>
              <w:rPr>
                <w:rFonts w:ascii="Calibri Light" w:hAnsi="Calibri Light" w:cs="Arial"/>
                <w:sz w:val="18"/>
                <w:szCs w:val="18"/>
                <w:lang w:val="en-GB"/>
              </w:rPr>
            </w:pP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1903D7" w:rsidRPr="00F62DF0" w:rsidRDefault="00DC2874"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 xml:space="preserve">First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651BF5" w:rsidRPr="00F62DF0" w:rsidRDefault="00651BF5" w:rsidP="002F532B">
            <w:pPr>
              <w:spacing w:after="0"/>
              <w:ind w:right="-41"/>
              <w:jc w:val="left"/>
              <w:rPr>
                <w:rFonts w:ascii="Calibri Light" w:hAnsi="Calibri Light" w:cs="Arial"/>
                <w:i/>
                <w:color w:val="404040" w:themeColor="text1" w:themeTint="BF"/>
                <w:sz w:val="18"/>
                <w:szCs w:val="18"/>
                <w:lang w:val="en-GB"/>
              </w:rPr>
            </w:pPr>
          </w:p>
          <w:p w:rsidR="00C0678E" w:rsidRPr="00F62DF0" w:rsidRDefault="00C0678E" w:rsidP="002F532B">
            <w:pPr>
              <w:spacing w:after="0"/>
              <w:ind w:right="-41"/>
              <w:jc w:val="left"/>
              <w:rPr>
                <w:rFonts w:ascii="Calibri Light" w:hAnsi="Calibri Light" w:cs="Arial"/>
                <w:i/>
                <w:sz w:val="18"/>
                <w:szCs w:val="18"/>
                <w:lang w:val="en-GB"/>
              </w:rPr>
            </w:pPr>
          </w:p>
        </w:tc>
        <w:tc>
          <w:tcPr>
            <w:tcW w:w="2586" w:type="dxa"/>
            <w:shd w:val="clear" w:color="auto" w:fill="auto"/>
          </w:tcPr>
          <w:p w:rsidR="001903D7" w:rsidRPr="000F57F7" w:rsidRDefault="001903D7" w:rsidP="00730D80">
            <w:pPr>
              <w:tabs>
                <w:tab w:val="left" w:pos="2367"/>
              </w:tabs>
              <w:spacing w:after="0"/>
              <w:rPr>
                <w:rFonts w:ascii="Calibri Light" w:hAnsi="Calibri Light" w:cs="Arial"/>
                <w:color w:val="002060"/>
                <w:sz w:val="20"/>
                <w:lang w:val="en-GB"/>
              </w:rPr>
            </w:pPr>
          </w:p>
        </w:tc>
      </w:tr>
      <w:tr w:rsidR="008413BA" w:rsidRPr="000F57F7" w:rsidTr="00730D80">
        <w:trPr>
          <w:trHeight w:val="412"/>
        </w:trPr>
        <w:tc>
          <w:tcPr>
            <w:tcW w:w="1809" w:type="dxa"/>
            <w:shd w:val="clear" w:color="auto" w:fill="auto"/>
          </w:tcPr>
          <w:p w:rsidR="00C0678E" w:rsidRPr="00F62DF0" w:rsidRDefault="00E67F2F" w:rsidP="002F532B">
            <w:pPr>
              <w:spacing w:after="0"/>
              <w:jc w:val="left"/>
              <w:rPr>
                <w:rFonts w:asciiTheme="minorHAnsi" w:hAnsiTheme="minorHAnsi" w:cs="Arial"/>
                <w:i/>
                <w:sz w:val="18"/>
                <w:szCs w:val="18"/>
                <w:lang w:val="de-DE"/>
              </w:rPr>
            </w:pPr>
            <w:r w:rsidRPr="00F62DF0">
              <w:rPr>
                <w:rFonts w:ascii="Calibri Light" w:hAnsi="Calibri Light" w:cs="Arial"/>
                <w:sz w:val="18"/>
                <w:szCs w:val="18"/>
                <w:lang w:val="en-GB"/>
              </w:rPr>
              <w:t xml:space="preserve">Date of </w:t>
            </w:r>
            <w:r w:rsidR="009F6B7E" w:rsidRPr="00F62DF0">
              <w:rPr>
                <w:rFonts w:ascii="Calibri Light" w:hAnsi="Calibri Light" w:cs="Arial"/>
                <w:sz w:val="18"/>
                <w:szCs w:val="18"/>
                <w:lang w:val="en-GB"/>
              </w:rPr>
              <w:t>b</w:t>
            </w:r>
            <w:r w:rsidRPr="00F62DF0">
              <w:rPr>
                <w:rFonts w:ascii="Calibri Light" w:hAnsi="Calibri Light" w:cs="Arial"/>
                <w:sz w:val="18"/>
                <w:szCs w:val="18"/>
                <w:lang w:val="en-GB"/>
              </w:rPr>
              <w:t>irth</w:t>
            </w:r>
            <w:r w:rsidR="00401949" w:rsidRPr="00F62DF0">
              <w:rPr>
                <w:rFonts w:ascii="Calibri Light" w:hAnsi="Calibri Light" w:cs="Arial"/>
                <w:sz w:val="18"/>
                <w:szCs w:val="18"/>
                <w:lang w:val="en-GB"/>
              </w:rPr>
              <w:br/>
            </w: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8413BA" w:rsidRPr="00F62DF0" w:rsidRDefault="00E67F2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Nationality</w:t>
            </w:r>
            <w:r w:rsidR="008413BA" w:rsidRPr="00F62DF0">
              <w:rPr>
                <w:rStyle w:val="Funotenzeichen"/>
                <w:rFonts w:ascii="Calibri Light" w:hAnsi="Calibri Light" w:cs="Arial"/>
                <w:sz w:val="18"/>
                <w:szCs w:val="18"/>
                <w:lang w:val="en-GB"/>
              </w:rPr>
              <w:footnoteReference w:id="2"/>
            </w:r>
            <w:r w:rsidR="008413BA" w:rsidRPr="00F62DF0">
              <w:rPr>
                <w:rFonts w:ascii="Calibri Light" w:hAnsi="Calibri Light" w:cs="Arial"/>
                <w:sz w:val="18"/>
                <w:szCs w:val="18"/>
                <w:lang w:val="en-GB"/>
              </w:rPr>
              <w:br/>
            </w:r>
          </w:p>
        </w:tc>
        <w:tc>
          <w:tcPr>
            <w:tcW w:w="2586" w:type="dxa"/>
            <w:shd w:val="clear" w:color="auto" w:fill="auto"/>
          </w:tcPr>
          <w:p w:rsidR="008413BA" w:rsidRPr="001E72A9" w:rsidRDefault="008413BA" w:rsidP="002F532B">
            <w:pPr>
              <w:spacing w:after="0"/>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sz w:val="18"/>
                <w:szCs w:val="18"/>
                <w:lang w:val="de-DE"/>
              </w:rPr>
            </w:pPr>
            <w:r w:rsidRPr="00F62DF0">
              <w:rPr>
                <w:rFonts w:ascii="Calibri Light" w:hAnsi="Calibri Light" w:cs="Arial"/>
                <w:sz w:val="18"/>
                <w:szCs w:val="18"/>
                <w:lang w:val="de-DE"/>
              </w:rPr>
              <w:t xml:space="preserve">Sex </w:t>
            </w:r>
            <w:r w:rsidRPr="00F62DF0">
              <w:rPr>
                <w:rFonts w:ascii="Calibri Light" w:hAnsi="Calibri Light" w:cs="Calibri"/>
                <w:sz w:val="18"/>
                <w:szCs w:val="18"/>
                <w:lang w:val="de-DE"/>
              </w:rPr>
              <w:t>[</w:t>
            </w:r>
            <w:r w:rsidRPr="00F62DF0">
              <w:rPr>
                <w:rFonts w:ascii="Calibri Light" w:hAnsi="Calibri Light" w:cs="Calibri"/>
                <w:i/>
                <w:sz w:val="18"/>
                <w:szCs w:val="18"/>
                <w:lang w:val="de-DE"/>
              </w:rPr>
              <w:t>M/F</w:t>
            </w:r>
            <w:r w:rsidRPr="00F62DF0">
              <w:rPr>
                <w:rFonts w:ascii="Calibri Light" w:hAnsi="Calibri Light" w:cs="Calibri"/>
                <w:sz w:val="18"/>
                <w:szCs w:val="18"/>
                <w:lang w:val="de-DE"/>
              </w:rPr>
              <w:t>]</w:t>
            </w:r>
            <w:r w:rsidRPr="00F62DF0">
              <w:rPr>
                <w:rFonts w:ascii="Calibri Light" w:hAnsi="Calibri Light" w:cs="Calibri"/>
                <w:sz w:val="18"/>
                <w:szCs w:val="18"/>
                <w:lang w:val="de-DE"/>
              </w:rPr>
              <w:br/>
            </w:r>
          </w:p>
        </w:tc>
        <w:tc>
          <w:tcPr>
            <w:tcW w:w="2835" w:type="dxa"/>
            <w:shd w:val="clear" w:color="auto" w:fill="auto"/>
          </w:tcPr>
          <w:p w:rsidR="008413BA" w:rsidRPr="001E72A9" w:rsidRDefault="008413BA" w:rsidP="002F532B">
            <w:pPr>
              <w:spacing w:after="0"/>
              <w:rPr>
                <w:rFonts w:ascii="Calibri Light" w:hAnsi="Calibri Light" w:cs="Arial"/>
                <w:sz w:val="20"/>
                <w:lang w:val="de-DE"/>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Academic year</w:t>
            </w: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r w:rsidRPr="001E72A9">
              <w:rPr>
                <w:rFonts w:ascii="Calibri Light" w:hAnsi="Calibri Light" w:cs="Arial"/>
                <w:sz w:val="20"/>
                <w:lang w:val="en-GB"/>
              </w:rPr>
              <w:t>20../20</w:t>
            </w:r>
            <w:proofErr w:type="gramStart"/>
            <w:r w:rsidRPr="001E72A9">
              <w:rPr>
                <w:rFonts w:ascii="Calibri Light" w:hAnsi="Calibri Light" w:cs="Arial"/>
                <w:sz w:val="20"/>
                <w:lang w:val="en-GB"/>
              </w:rPr>
              <w:t>..</w:t>
            </w:r>
            <w:proofErr w:type="gramEnd"/>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Study cycle</w:t>
            </w:r>
            <w:r w:rsidRPr="00F62DF0">
              <w:rPr>
                <w:rStyle w:val="Funotenzeichen"/>
                <w:rFonts w:ascii="Calibri Light" w:hAnsi="Calibri Light" w:cs="Arial"/>
                <w:sz w:val="18"/>
                <w:szCs w:val="18"/>
                <w:lang w:val="en-GB"/>
              </w:rPr>
              <w:footnoteReference w:id="3"/>
            </w:r>
          </w:p>
        </w:tc>
        <w:tc>
          <w:tcPr>
            <w:tcW w:w="2835" w:type="dxa"/>
            <w:shd w:val="clear" w:color="auto" w:fill="auto"/>
          </w:tcPr>
          <w:p w:rsidR="008413BA"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 xml:space="preserve">1st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1- 6)</w:t>
            </w:r>
          </w:p>
          <w:p w:rsidR="00310C84"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2</w:t>
            </w:r>
            <w:r w:rsidR="007009F4" w:rsidRPr="007009F4">
              <w:rPr>
                <w:rFonts w:ascii="Calibri Light" w:hAnsi="Calibri Light" w:cs="Arial"/>
                <w:sz w:val="20"/>
                <w:vertAlign w:val="superscript"/>
              </w:rPr>
              <w:t>nd</w:t>
            </w:r>
            <w:r w:rsidR="007009F4">
              <w:rPr>
                <w:rFonts w:ascii="Calibri Light" w:hAnsi="Calibri Light" w:cs="Arial"/>
                <w:sz w:val="20"/>
              </w:rPr>
              <w:t xml:space="preserve">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7 – 10)</w:t>
            </w:r>
          </w:p>
          <w:p w:rsidR="00310C84" w:rsidRPr="001E72A9" w:rsidRDefault="00310C84" w:rsidP="002F532B">
            <w:pPr>
              <w:spacing w:after="0"/>
              <w:rPr>
                <w:rFonts w:ascii="Calibri Light" w:hAnsi="Calibri Light" w:cs="Arial"/>
                <w:sz w:val="20"/>
                <w:lang w:val="en-GB"/>
              </w:rPr>
            </w:pPr>
            <w:r w:rsidRPr="00310C84">
              <w:rPr>
                <w:rFonts w:ascii="Calibri Light" w:hAnsi="Calibri Light" w:cs="Arial"/>
                <w:sz w:val="20"/>
              </w:rPr>
              <w:sym w:font="Wingdings" w:char="F06F"/>
            </w:r>
            <w:r>
              <w:rPr>
                <w:rFonts w:ascii="Calibri Light" w:hAnsi="Calibri Light" w:cs="Arial"/>
                <w:sz w:val="20"/>
              </w:rPr>
              <w:t xml:space="preserve"> </w:t>
            </w:r>
            <w:proofErr w:type="spellStart"/>
            <w:r>
              <w:rPr>
                <w:rFonts w:ascii="Calibri Light" w:hAnsi="Calibri Light" w:cs="Arial"/>
                <w:sz w:val="20"/>
              </w:rPr>
              <w:t>doctorate</w:t>
            </w:r>
            <w:proofErr w:type="spellEnd"/>
          </w:p>
        </w:tc>
        <w:tc>
          <w:tcPr>
            <w:tcW w:w="1701" w:type="dxa"/>
            <w:shd w:val="clear" w:color="auto" w:fill="auto"/>
          </w:tcPr>
          <w:p w:rsidR="008413BA" w:rsidRPr="00F62DF0" w:rsidRDefault="00924614" w:rsidP="002F532B">
            <w:pPr>
              <w:spacing w:after="0"/>
              <w:ind w:right="-41"/>
              <w:jc w:val="left"/>
              <w:rPr>
                <w:rFonts w:ascii="Calibri Light" w:hAnsi="Calibri Light" w:cs="Arial"/>
                <w:sz w:val="18"/>
                <w:szCs w:val="18"/>
                <w:lang w:val="en-GB"/>
              </w:rPr>
            </w:pPr>
            <w:r>
              <w:rPr>
                <w:rFonts w:ascii="Calibri Light" w:hAnsi="Calibri Light" w:cs="Arial"/>
                <w:sz w:val="18"/>
                <w:szCs w:val="18"/>
                <w:lang w:val="en-GB"/>
              </w:rPr>
              <w:t>Field of Education</w:t>
            </w:r>
            <w:r w:rsidR="008413BA" w:rsidRPr="00F62DF0">
              <w:rPr>
                <w:rStyle w:val="Funotenzeichen"/>
                <w:rFonts w:ascii="Calibri Light" w:hAnsi="Calibri Light" w:cs="Arial"/>
                <w:sz w:val="18"/>
                <w:szCs w:val="18"/>
                <w:lang w:val="en-GB"/>
              </w:rPr>
              <w:footnoteReference w:id="4"/>
            </w:r>
            <w:r w:rsidR="008413BA" w:rsidRPr="00F62DF0">
              <w:rPr>
                <w:rFonts w:ascii="Calibri Light" w:hAnsi="Calibri Light" w:cs="Arial"/>
                <w:sz w:val="18"/>
                <w:szCs w:val="18"/>
                <w:lang w:val="en-GB"/>
              </w:rPr>
              <w:t xml:space="preserve"> /study programme</w:t>
            </w:r>
          </w:p>
        </w:tc>
        <w:tc>
          <w:tcPr>
            <w:tcW w:w="2586" w:type="dxa"/>
            <w:shd w:val="clear" w:color="auto" w:fill="auto"/>
          </w:tcPr>
          <w:p w:rsidR="008413BA" w:rsidRPr="001E72A9" w:rsidRDefault="008413BA" w:rsidP="004F168D">
            <w:pPr>
              <w:spacing w:after="0"/>
              <w:ind w:right="-111"/>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b/>
                <w:sz w:val="18"/>
                <w:szCs w:val="18"/>
                <w:lang w:val="en-GB"/>
              </w:rPr>
            </w:pPr>
            <w:r w:rsidRPr="00F62DF0">
              <w:rPr>
                <w:rFonts w:ascii="Calibri Light" w:hAnsi="Calibri Light" w:cs="Arial"/>
                <w:sz w:val="18"/>
                <w:szCs w:val="18"/>
                <w:lang w:val="en-GB"/>
              </w:rPr>
              <w:t>Phone</w:t>
            </w:r>
          </w:p>
        </w:tc>
        <w:tc>
          <w:tcPr>
            <w:tcW w:w="2835" w:type="dxa"/>
            <w:shd w:val="clear" w:color="auto" w:fill="auto"/>
          </w:tcPr>
          <w:p w:rsidR="008413BA" w:rsidRPr="001E72A9" w:rsidRDefault="008413BA" w:rsidP="002F532B">
            <w:pPr>
              <w:spacing w:after="0"/>
              <w:rPr>
                <w:rFonts w:ascii="Calibri Light" w:hAnsi="Calibri Light" w:cs="Arial"/>
                <w:sz w:val="20"/>
                <w:lang w:val="en-GB"/>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E-mail</w:t>
            </w:r>
          </w:p>
          <w:p w:rsidR="008413BA" w:rsidRPr="00F62DF0" w:rsidRDefault="008413BA" w:rsidP="002F532B">
            <w:pPr>
              <w:spacing w:after="0"/>
              <w:ind w:right="-41"/>
              <w:jc w:val="left"/>
              <w:rPr>
                <w:rFonts w:ascii="Calibri Light" w:hAnsi="Calibri Light" w:cs="Arial"/>
                <w:sz w:val="18"/>
                <w:szCs w:val="18"/>
                <w:lang w:val="en-GB"/>
              </w:rPr>
            </w:pP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p>
        </w:tc>
      </w:tr>
      <w:tr w:rsidR="00F361AF" w:rsidRPr="00752E61" w:rsidTr="00730D80">
        <w:tc>
          <w:tcPr>
            <w:tcW w:w="1809" w:type="dxa"/>
            <w:tcBorders>
              <w:top w:val="single" w:sz="4" w:space="0" w:color="auto"/>
              <w:left w:val="single" w:sz="4" w:space="0" w:color="auto"/>
              <w:bottom w:val="single" w:sz="4" w:space="0" w:color="auto"/>
              <w:right w:val="single" w:sz="4" w:space="0" w:color="auto"/>
            </w:tcBorders>
            <w:shd w:val="clear" w:color="auto" w:fill="auto"/>
          </w:tcPr>
          <w:p w:rsidR="00F361AF" w:rsidRPr="00F62DF0" w:rsidRDefault="00F361AF"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Matriculation Nu</w:t>
            </w:r>
            <w:r w:rsidRPr="00F62DF0">
              <w:rPr>
                <w:rFonts w:ascii="Calibri Light" w:hAnsi="Calibri Light" w:cs="Arial"/>
                <w:sz w:val="18"/>
                <w:szCs w:val="18"/>
                <w:lang w:val="en-GB"/>
              </w:rPr>
              <w:t>m</w:t>
            </w:r>
            <w:r w:rsidRPr="00F62DF0">
              <w:rPr>
                <w:rFonts w:ascii="Calibri Light" w:hAnsi="Calibri Light" w:cs="Arial"/>
                <w:sz w:val="18"/>
                <w:szCs w:val="18"/>
                <w:lang w:val="en-GB"/>
              </w:rPr>
              <w:t xml:space="preserve">ber (TUD) </w:t>
            </w:r>
            <w:r w:rsidRPr="00F62DF0">
              <w:rPr>
                <w:rFonts w:ascii="Calibri Light" w:hAnsi="Calibri Light" w:cs="Arial"/>
                <w:sz w:val="18"/>
                <w:szCs w:val="18"/>
                <w:lang w:val="en-GB"/>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2F532B">
            <w:pPr>
              <w:spacing w:after="0"/>
              <w:rPr>
                <w:rFonts w:ascii="Calibri Light" w:hAnsi="Calibri Light" w:cs="Arial"/>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61AF" w:rsidRPr="00F62DF0" w:rsidRDefault="00F361A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Matriculated since</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361AF" w:rsidRPr="00F361AF" w:rsidRDefault="00F361AF" w:rsidP="002F532B">
            <w:pPr>
              <w:spacing w:after="0"/>
              <w:ind w:right="-992"/>
              <w:rPr>
                <w:rFonts w:ascii="Calibri Light" w:hAnsi="Calibri Light" w:cs="Arial"/>
                <w:sz w:val="20"/>
                <w:lang w:val="en-GB"/>
              </w:rPr>
            </w:pPr>
          </w:p>
        </w:tc>
      </w:tr>
    </w:tbl>
    <w:p w:rsidR="008413BA" w:rsidRDefault="008413BA" w:rsidP="002F532B">
      <w:pPr>
        <w:spacing w:after="0"/>
        <w:ind w:right="-992"/>
        <w:jc w:val="left"/>
        <w:rPr>
          <w:rFonts w:ascii="Calibri Light" w:hAnsi="Calibri Light" w:cs="Arial"/>
          <w:b/>
          <w:color w:val="002060"/>
          <w:szCs w:val="24"/>
          <w:lang w:val="en-GB"/>
        </w:rPr>
      </w:pPr>
    </w:p>
    <w:p w:rsidR="008413BA" w:rsidRPr="004A5673" w:rsidRDefault="008413BA" w:rsidP="002F532B">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842"/>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Name</w:t>
            </w:r>
          </w:p>
        </w:tc>
        <w:tc>
          <w:tcPr>
            <w:tcW w:w="2694" w:type="dxa"/>
            <w:shd w:val="clear" w:color="auto" w:fill="auto"/>
          </w:tcPr>
          <w:p w:rsidR="00F62DF0" w:rsidRDefault="008413BA" w:rsidP="002F532B">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Technische</w:t>
            </w:r>
            <w:proofErr w:type="spellEnd"/>
            <w:r>
              <w:rPr>
                <w:rFonts w:ascii="Calibri Light" w:hAnsi="Calibri Light" w:cs="Arial"/>
                <w:color w:val="002060"/>
                <w:sz w:val="20"/>
                <w:lang w:val="en-GB"/>
              </w:rPr>
              <w:t xml:space="preserve"> </w:t>
            </w:r>
            <w:proofErr w:type="spellStart"/>
            <w:r>
              <w:rPr>
                <w:rFonts w:ascii="Calibri Light" w:hAnsi="Calibri Light" w:cs="Arial"/>
                <w:color w:val="002060"/>
                <w:sz w:val="20"/>
                <w:lang w:val="en-GB"/>
              </w:rPr>
              <w:t>Universität</w:t>
            </w:r>
            <w:proofErr w:type="spellEnd"/>
            <w:r>
              <w:rPr>
                <w:rFonts w:ascii="Calibri Light" w:hAnsi="Calibri Light" w:cs="Arial"/>
                <w:color w:val="002060"/>
                <w:sz w:val="20"/>
                <w:lang w:val="en-GB"/>
              </w:rPr>
              <w:t xml:space="preserve"> </w:t>
            </w:r>
          </w:p>
          <w:p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Dresden</w:t>
            </w: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Faculty</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Erasmus code</w:t>
            </w:r>
            <w:r w:rsidR="003415D7" w:rsidRPr="00F62DF0">
              <w:rPr>
                <w:rStyle w:val="Funotenzeichen"/>
                <w:rFonts w:ascii="Calibri Light" w:hAnsi="Calibri Light" w:cs="Arial"/>
                <w:sz w:val="18"/>
                <w:szCs w:val="18"/>
                <w:lang w:val="en-GB"/>
              </w:rPr>
              <w:footnoteReference w:id="5"/>
            </w:r>
            <w:r w:rsidRPr="00F62DF0">
              <w:rPr>
                <w:rFonts w:ascii="Calibri Light" w:hAnsi="Calibri Light" w:cs="Arial"/>
                <w:sz w:val="18"/>
                <w:szCs w:val="18"/>
                <w:lang w:val="en-GB"/>
              </w:rPr>
              <w:t xml:space="preserve"> </w:t>
            </w:r>
          </w:p>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(if applicable)</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  DRESDEN02</w:t>
            </w: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Department</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Address</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p>
        </w:tc>
        <w:tc>
          <w:tcPr>
            <w:tcW w:w="1842" w:type="dxa"/>
            <w:shd w:val="clear" w:color="auto" w:fill="auto"/>
          </w:tcPr>
          <w:p w:rsidR="008413BA" w:rsidRPr="00F62DF0" w:rsidRDefault="003415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Country</w:t>
            </w:r>
            <w:r w:rsidR="008413BA" w:rsidRPr="00F62DF0">
              <w:rPr>
                <w:rStyle w:val="Funotenzeichen"/>
                <w:rFonts w:ascii="Calibri Light" w:hAnsi="Calibri Light" w:cs="Arial"/>
                <w:sz w:val="18"/>
                <w:szCs w:val="18"/>
                <w:lang w:val="en-GB"/>
              </w:rPr>
              <w:footnoteReference w:id="6"/>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31"/>
        </w:trPr>
        <w:tc>
          <w:tcPr>
            <w:tcW w:w="1809" w:type="dxa"/>
            <w:shd w:val="clear" w:color="auto" w:fill="auto"/>
          </w:tcPr>
          <w:p w:rsidR="008413BA" w:rsidRPr="00F62DF0" w:rsidRDefault="003415D7" w:rsidP="004F2137">
            <w:pPr>
              <w:spacing w:after="0"/>
              <w:jc w:val="left"/>
              <w:rPr>
                <w:rFonts w:ascii="Calibri Light" w:hAnsi="Calibri Light" w:cs="Arial"/>
                <w:sz w:val="18"/>
                <w:szCs w:val="18"/>
                <w:lang w:val="en-GB"/>
              </w:rPr>
            </w:pPr>
            <w:r w:rsidRPr="00F62DF0">
              <w:rPr>
                <w:rFonts w:ascii="Calibri Light" w:hAnsi="Calibri Light" w:cs="Arial"/>
                <w:sz w:val="18"/>
                <w:szCs w:val="18"/>
                <w:lang w:val="en-GB"/>
              </w:rPr>
              <w:t>Contact person</w:t>
            </w:r>
            <w:r w:rsidR="008413BA" w:rsidRPr="00F62DF0">
              <w:rPr>
                <w:rFonts w:ascii="Calibri Light" w:hAnsi="Calibri Light" w:cs="Arial"/>
                <w:sz w:val="18"/>
                <w:szCs w:val="18"/>
                <w:lang w:val="en-GB"/>
              </w:rPr>
              <w:br/>
            </w:r>
            <w:r w:rsidR="004A25BE" w:rsidRPr="00F62DF0">
              <w:rPr>
                <w:rFonts w:ascii="Calibri Light" w:hAnsi="Calibri Light" w:cs="Arial"/>
                <w:sz w:val="18"/>
                <w:szCs w:val="18"/>
                <w:lang w:val="en-GB"/>
              </w:rPr>
              <w:t>last name, first name</w:t>
            </w:r>
          </w:p>
        </w:tc>
        <w:tc>
          <w:tcPr>
            <w:tcW w:w="2694"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42" w:type="dxa"/>
            <w:shd w:val="clear" w:color="auto" w:fill="auto"/>
          </w:tcPr>
          <w:p w:rsidR="008413BA" w:rsidRPr="00F62DF0" w:rsidRDefault="008413BA" w:rsidP="002F532B">
            <w:pPr>
              <w:spacing w:after="0"/>
              <w:jc w:val="left"/>
              <w:rPr>
                <w:rFonts w:ascii="Calibri Light" w:hAnsi="Calibri Light" w:cs="Arial"/>
                <w:b/>
                <w:color w:val="002060"/>
                <w:sz w:val="18"/>
                <w:szCs w:val="18"/>
              </w:rPr>
            </w:pPr>
            <w:r w:rsidRPr="00F62DF0">
              <w:rPr>
                <w:rFonts w:ascii="Calibri Light" w:hAnsi="Calibri Light" w:cs="Arial"/>
                <w:sz w:val="18"/>
                <w:szCs w:val="18"/>
              </w:rPr>
              <w:t>e-mail / phone</w:t>
            </w:r>
          </w:p>
        </w:tc>
        <w:tc>
          <w:tcPr>
            <w:tcW w:w="2583" w:type="dxa"/>
            <w:shd w:val="clear" w:color="auto" w:fill="auto"/>
          </w:tcPr>
          <w:p w:rsidR="008413BA" w:rsidRPr="000F57F7" w:rsidRDefault="008413BA" w:rsidP="002F532B">
            <w:pPr>
              <w:spacing w:after="0"/>
              <w:rPr>
                <w:rFonts w:ascii="Calibri Light" w:hAnsi="Calibri Light" w:cs="Arial"/>
                <w:color w:val="002060"/>
                <w:sz w:val="20"/>
              </w:rPr>
            </w:pPr>
          </w:p>
        </w:tc>
      </w:tr>
    </w:tbl>
    <w:p w:rsidR="008413BA" w:rsidRPr="000F57F7" w:rsidRDefault="008413BA" w:rsidP="002F532B">
      <w:pPr>
        <w:spacing w:after="0"/>
        <w:ind w:right="-992"/>
        <w:jc w:val="left"/>
        <w:rPr>
          <w:rFonts w:ascii="Calibri Light" w:hAnsi="Calibri Light" w:cs="Arial"/>
          <w:b/>
          <w:color w:val="002060"/>
          <w:sz w:val="20"/>
          <w:lang w:val="fr-BE"/>
        </w:rPr>
      </w:pPr>
    </w:p>
    <w:p w:rsidR="008413BA" w:rsidRPr="001E72A9" w:rsidRDefault="00F62DF0" w:rsidP="002F532B">
      <w:pPr>
        <w:spacing w:after="0"/>
        <w:ind w:right="-992"/>
        <w:jc w:val="left"/>
        <w:rPr>
          <w:rFonts w:ascii="Calibri Light" w:hAnsi="Calibri Light" w:cs="Arial"/>
          <w:b/>
          <w:color w:val="002060"/>
          <w:szCs w:val="24"/>
          <w:lang w:val="en-GB"/>
        </w:rPr>
      </w:pPr>
      <w:r>
        <w:rPr>
          <w:rFonts w:ascii="Calibri Light" w:hAnsi="Calibri Light" w:cs="Arial"/>
          <w:b/>
          <w:color w:val="002060"/>
          <w:szCs w:val="24"/>
          <w:lang w:val="en-GB"/>
        </w:rPr>
        <w:t>The Receiving Institution/Host University</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5"/>
        <w:gridCol w:w="1881"/>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 xml:space="preserve">Name </w:t>
            </w:r>
          </w:p>
        </w:tc>
        <w:tc>
          <w:tcPr>
            <w:tcW w:w="2655" w:type="dxa"/>
            <w:shd w:val="clear" w:color="auto" w:fill="auto"/>
          </w:tcPr>
          <w:p w:rsidR="008413BA" w:rsidRDefault="008413BA" w:rsidP="002F532B">
            <w:pPr>
              <w:spacing w:after="0"/>
              <w:jc w:val="left"/>
              <w:rPr>
                <w:rFonts w:ascii="Calibri Light" w:hAnsi="Calibri Light" w:cs="Arial"/>
                <w:color w:val="002060"/>
                <w:sz w:val="20"/>
                <w:lang w:val="en-GB"/>
              </w:rPr>
            </w:pPr>
          </w:p>
          <w:p w:rsidR="00BE4912" w:rsidRPr="000F57F7" w:rsidRDefault="00BE4912"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Faculty</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Erasmus code</w:t>
            </w:r>
            <w:r w:rsidR="00CB045C">
              <w:rPr>
                <w:rStyle w:val="Funotenzeichen"/>
                <w:rFonts w:asciiTheme="minorHAnsi" w:hAnsiTheme="minorHAnsi"/>
                <w:sz w:val="18"/>
                <w:szCs w:val="18"/>
              </w:rPr>
              <w:t>5</w:t>
            </w:r>
            <w:r w:rsidRPr="00F62DF0">
              <w:rPr>
                <w:rFonts w:ascii="Calibri Light" w:hAnsi="Calibri Light" w:cs="Arial"/>
                <w:sz w:val="18"/>
                <w:lang w:val="en-GB"/>
              </w:rPr>
              <w:t xml:space="preserve"> </w:t>
            </w:r>
          </w:p>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(if applicable)</w:t>
            </w:r>
          </w:p>
          <w:p w:rsidR="008413BA" w:rsidRPr="00F62DF0" w:rsidRDefault="008413BA" w:rsidP="002F532B">
            <w:pPr>
              <w:spacing w:after="0"/>
              <w:jc w:val="left"/>
              <w:rPr>
                <w:rFonts w:ascii="Calibri Light" w:hAnsi="Calibri Light" w:cs="Arial"/>
                <w:sz w:val="18"/>
                <w:lang w:val="en-GB"/>
              </w:rPr>
            </w:pPr>
          </w:p>
        </w:tc>
        <w:tc>
          <w:tcPr>
            <w:tcW w:w="2655"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Department</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Address</w:t>
            </w:r>
          </w:p>
        </w:tc>
        <w:tc>
          <w:tcPr>
            <w:tcW w:w="2655"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Country code</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Contact person</w:t>
            </w:r>
            <w:r w:rsidRPr="00F62DF0">
              <w:rPr>
                <w:rFonts w:ascii="Calibri Light" w:hAnsi="Calibri Light" w:cs="Arial"/>
                <w:sz w:val="18"/>
                <w:lang w:val="en-GB"/>
              </w:rPr>
              <w:br/>
            </w:r>
            <w:r w:rsidR="00310C84" w:rsidRPr="00F62DF0">
              <w:rPr>
                <w:rFonts w:ascii="Calibri Light" w:hAnsi="Calibri Light" w:cs="Arial"/>
                <w:sz w:val="18"/>
                <w:lang w:val="en-GB"/>
              </w:rPr>
              <w:t>last name, first name</w:t>
            </w:r>
          </w:p>
        </w:tc>
        <w:tc>
          <w:tcPr>
            <w:tcW w:w="2655" w:type="dxa"/>
            <w:shd w:val="clear" w:color="auto" w:fill="auto"/>
          </w:tcPr>
          <w:p w:rsidR="008413BA" w:rsidRDefault="008413BA" w:rsidP="002F532B">
            <w:pPr>
              <w:spacing w:after="0"/>
              <w:jc w:val="left"/>
              <w:rPr>
                <w:rFonts w:ascii="Calibri Light" w:hAnsi="Calibri Light" w:cs="Arial"/>
                <w:color w:val="002060"/>
                <w:sz w:val="20"/>
                <w:lang w:val="en-GB"/>
              </w:rPr>
            </w:pPr>
          </w:p>
          <w:p w:rsidR="003B7826" w:rsidRPr="000F57F7" w:rsidRDefault="003B7826"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fr-BE"/>
              </w:rPr>
            </w:pPr>
            <w:r w:rsidRPr="00F62DF0">
              <w:rPr>
                <w:rFonts w:ascii="Calibri Light" w:hAnsi="Calibri Light" w:cs="Arial"/>
                <w:sz w:val="18"/>
                <w:lang w:val="fr-BE"/>
              </w:rPr>
              <w:t>e-mail / phone</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fr-BE"/>
              </w:rPr>
            </w:pPr>
          </w:p>
        </w:tc>
      </w:tr>
    </w:tbl>
    <w:p w:rsidR="00FB0B1D" w:rsidRPr="008410FC" w:rsidRDefault="00FB0B1D" w:rsidP="002F532B">
      <w:pPr>
        <w:pStyle w:val="Text4"/>
        <w:spacing w:after="0"/>
        <w:ind w:left="0"/>
        <w:rPr>
          <w:rFonts w:ascii="Calibri Light" w:hAnsi="Calibri Light"/>
          <w:sz w:val="28"/>
          <w:szCs w:val="28"/>
          <w:lang w:val="fr-BE"/>
        </w:rPr>
        <w:sectPr w:rsidR="00FB0B1D" w:rsidRPr="008410FC" w:rsidSect="00730D80">
          <w:headerReference w:type="default" r:id="rId9"/>
          <w:footerReference w:type="default" r:id="rId10"/>
          <w:headerReference w:type="first" r:id="rId11"/>
          <w:footerReference w:type="first" r:id="rId12"/>
          <w:endnotePr>
            <w:numFmt w:val="decimal"/>
          </w:endnotePr>
          <w:pgSz w:w="11907" w:h="16839" w:code="9"/>
          <w:pgMar w:top="238" w:right="1417" w:bottom="1021" w:left="1701" w:header="425" w:footer="397" w:gutter="0"/>
          <w:cols w:space="720"/>
          <w:docGrid w:linePitch="326"/>
        </w:sectPr>
      </w:pPr>
    </w:p>
    <w:p w:rsidR="00E70E19" w:rsidRPr="008410FC" w:rsidRDefault="00E70E19" w:rsidP="002F532B">
      <w:pPr>
        <w:pStyle w:val="berschrift4"/>
        <w:keepNext w:val="0"/>
        <w:numPr>
          <w:ilvl w:val="0"/>
          <w:numId w:val="0"/>
        </w:numPr>
        <w:shd w:val="clear" w:color="auto" w:fill="FFFF00"/>
        <w:spacing w:after="0"/>
        <w:jc w:val="left"/>
        <w:rPr>
          <w:rFonts w:ascii="Calibri Light" w:hAnsi="Calibri Light" w:cs="Calibri"/>
          <w:b/>
          <w:color w:val="000066"/>
          <w:sz w:val="28"/>
          <w:szCs w:val="28"/>
          <w:lang w:val="en-GB"/>
        </w:rPr>
      </w:pPr>
      <w:r w:rsidRPr="008410FC">
        <w:rPr>
          <w:rFonts w:ascii="Calibri Light" w:hAnsi="Calibri Light" w:cs="Calibri"/>
          <w:b/>
          <w:color w:val="000066"/>
          <w:sz w:val="28"/>
          <w:szCs w:val="28"/>
          <w:lang w:val="en-GB"/>
        </w:rPr>
        <w:lastRenderedPageBreak/>
        <w:t>Before</w:t>
      </w:r>
      <w:r w:rsidR="001B050B">
        <w:rPr>
          <w:rFonts w:ascii="Calibri Light" w:hAnsi="Calibri Light" w:cs="Calibri"/>
          <w:b/>
          <w:color w:val="000066"/>
          <w:sz w:val="28"/>
          <w:szCs w:val="28"/>
          <w:lang w:val="en-GB"/>
        </w:rPr>
        <w:t xml:space="preserve"> </w:t>
      </w:r>
      <w:r w:rsidR="00627D79">
        <w:rPr>
          <w:rFonts w:ascii="Calibri Light" w:hAnsi="Calibri Light" w:cs="Calibri"/>
          <w:b/>
          <w:color w:val="000066"/>
          <w:sz w:val="28"/>
          <w:szCs w:val="28"/>
          <w:lang w:val="en-GB"/>
        </w:rPr>
        <w:t xml:space="preserve">the </w:t>
      </w:r>
      <w:r w:rsidR="00627D79" w:rsidRPr="008410FC">
        <w:rPr>
          <w:rFonts w:ascii="Calibri Light" w:hAnsi="Calibri Light" w:cs="Calibri"/>
          <w:b/>
          <w:color w:val="000066"/>
          <w:sz w:val="28"/>
          <w:szCs w:val="28"/>
          <w:lang w:val="en-GB"/>
        </w:rPr>
        <w:t>Mobility</w:t>
      </w:r>
      <w:r w:rsidRPr="008410FC">
        <w:rPr>
          <w:rFonts w:ascii="Calibri Light" w:hAnsi="Calibri Light" w:cs="Calibri"/>
          <w:b/>
          <w:color w:val="000066"/>
          <w:sz w:val="28"/>
          <w:szCs w:val="28"/>
          <w:lang w:val="en-GB"/>
        </w:rPr>
        <w:t>:</w:t>
      </w:r>
    </w:p>
    <w:p w:rsidR="00E70E19" w:rsidRDefault="00E70E19" w:rsidP="002F532B">
      <w:pPr>
        <w:pStyle w:val="berschrift4"/>
        <w:keepNext w:val="0"/>
        <w:numPr>
          <w:ilvl w:val="0"/>
          <w:numId w:val="0"/>
        </w:numPr>
        <w:spacing w:after="0"/>
        <w:jc w:val="left"/>
        <w:rPr>
          <w:rFonts w:ascii="Calibri Light" w:hAnsi="Calibri Light" w:cs="Calibri"/>
          <w:b/>
          <w:color w:val="000066"/>
          <w:sz w:val="22"/>
          <w:szCs w:val="24"/>
          <w:u w:val="single"/>
          <w:lang w:val="en-GB"/>
        </w:rPr>
      </w:pPr>
    </w:p>
    <w:p w:rsidR="008413BA" w:rsidRPr="00F62DF0" w:rsidRDefault="008413BA" w:rsidP="002F532B">
      <w:pPr>
        <w:pStyle w:val="berschrift4"/>
        <w:keepNext w:val="0"/>
        <w:numPr>
          <w:ilvl w:val="0"/>
          <w:numId w:val="0"/>
        </w:numPr>
        <w:spacing w:after="0"/>
        <w:jc w:val="left"/>
        <w:rPr>
          <w:rFonts w:ascii="Calibri Light" w:hAnsi="Calibri Light" w:cs="Calibri"/>
          <w:color w:val="000066"/>
          <w:sz w:val="22"/>
          <w:szCs w:val="24"/>
          <w:lang w:val="en-GB"/>
        </w:rPr>
      </w:pPr>
      <w:r w:rsidRPr="003415D7">
        <w:rPr>
          <w:rFonts w:ascii="Calibri Light" w:hAnsi="Calibri Light" w:cs="Calibri"/>
          <w:b/>
          <w:color w:val="000066"/>
          <w:sz w:val="22"/>
          <w:szCs w:val="24"/>
          <w:u w:val="single"/>
          <w:lang w:val="en-GB"/>
        </w:rPr>
        <w:t xml:space="preserve">Table A: </w:t>
      </w:r>
      <w:r w:rsidR="001518B1" w:rsidRPr="003415D7">
        <w:rPr>
          <w:rFonts w:ascii="Calibri Light" w:hAnsi="Calibri Light" w:cs="Calibri"/>
          <w:b/>
          <w:color w:val="000066"/>
          <w:sz w:val="22"/>
          <w:szCs w:val="24"/>
          <w:u w:val="single"/>
          <w:lang w:val="en-GB"/>
        </w:rPr>
        <w:t xml:space="preserve"> </w:t>
      </w:r>
      <w:r w:rsidR="00E70E19" w:rsidRPr="00E70E19">
        <w:rPr>
          <w:rFonts w:ascii="Calibri Light" w:hAnsi="Calibri Light" w:cs="Calibri"/>
          <w:b/>
          <w:color w:val="000066"/>
          <w:sz w:val="22"/>
          <w:szCs w:val="24"/>
          <w:u w:val="single"/>
          <w:lang w:val="en-GB"/>
        </w:rPr>
        <w:t xml:space="preserve">Study Programme at the Receiving Institution </w:t>
      </w:r>
      <w:r w:rsidRPr="00F62DF0">
        <w:rPr>
          <w:rFonts w:ascii="Calibri Light" w:hAnsi="Calibri Light" w:cs="Calibri"/>
          <w:color w:val="000066"/>
          <w:sz w:val="22"/>
          <w:szCs w:val="24"/>
          <w:lang w:val="en-GB"/>
        </w:rPr>
        <w:t>(</w:t>
      </w:r>
      <w:r w:rsidRPr="00441E4E">
        <w:rPr>
          <w:rFonts w:ascii="Calibri Light" w:hAnsi="Calibri Light" w:cs="Calibri"/>
          <w:b/>
          <w:color w:val="000066"/>
          <w:sz w:val="22"/>
          <w:szCs w:val="24"/>
          <w:lang w:val="en-GB"/>
        </w:rPr>
        <w:t xml:space="preserve">all </w:t>
      </w:r>
      <w:r w:rsidRPr="00F62DF0">
        <w:rPr>
          <w:rFonts w:ascii="Calibri Light" w:hAnsi="Calibri Light" w:cs="Calibri"/>
          <w:color w:val="000066"/>
          <w:sz w:val="22"/>
          <w:szCs w:val="24"/>
          <w:lang w:val="en-GB"/>
        </w:rPr>
        <w:t>educational components</w:t>
      </w:r>
      <w:r w:rsidR="00E70E19" w:rsidRPr="00F62DF0">
        <w:rPr>
          <w:rStyle w:val="Funotenzeichen"/>
          <w:rFonts w:ascii="Calibri Light" w:hAnsi="Calibri Light" w:cs="Calibri"/>
          <w:color w:val="000066"/>
          <w:sz w:val="22"/>
          <w:szCs w:val="24"/>
          <w:lang w:val="en-GB"/>
        </w:rPr>
        <w:footnoteReference w:id="7"/>
      </w:r>
      <w:r w:rsidRPr="00F62DF0">
        <w:rPr>
          <w:rFonts w:ascii="Calibri Light" w:hAnsi="Calibri Light" w:cs="Calibri"/>
          <w:color w:val="000066"/>
          <w:sz w:val="22"/>
          <w:szCs w:val="24"/>
          <w:lang w:val="en-GB"/>
        </w:rPr>
        <w:t xml:space="preserve"> plann</w:t>
      </w:r>
      <w:r w:rsidR="00BD2200" w:rsidRPr="00F62DF0">
        <w:rPr>
          <w:rFonts w:ascii="Calibri Light" w:hAnsi="Calibri Light" w:cs="Calibri"/>
          <w:color w:val="000066"/>
          <w:sz w:val="22"/>
          <w:szCs w:val="24"/>
          <w:lang w:val="en-GB"/>
        </w:rPr>
        <w:t xml:space="preserve">ed) </w:t>
      </w:r>
    </w:p>
    <w:p w:rsidR="008413BA" w:rsidRPr="003415D7" w:rsidRDefault="008413BA" w:rsidP="002F532B">
      <w:pPr>
        <w:pStyle w:val="Kommentartext"/>
        <w:spacing w:after="0"/>
        <w:rPr>
          <w:rFonts w:ascii="Calibri Light" w:hAnsi="Calibri Light" w:cs="Calibri"/>
          <w:sz w:val="18"/>
          <w:lang w:val="en-GB"/>
        </w:rPr>
      </w:pPr>
    </w:p>
    <w:p w:rsidR="008413BA" w:rsidRPr="00E70E19" w:rsidRDefault="008413BA" w:rsidP="004638A9">
      <w:pPr>
        <w:pStyle w:val="Kommentartext"/>
        <w:pBdr>
          <w:top w:val="single" w:sz="4" w:space="1" w:color="auto"/>
          <w:left w:val="single" w:sz="4" w:space="1" w:color="auto"/>
          <w:bottom w:val="single" w:sz="4" w:space="1" w:color="auto"/>
          <w:right w:val="single" w:sz="4" w:space="4" w:color="auto"/>
        </w:pBdr>
        <w:spacing w:after="0"/>
        <w:rPr>
          <w:rFonts w:ascii="Calibri Light" w:hAnsi="Calibri Light" w:cs="Calibri"/>
          <w:sz w:val="22"/>
          <w:lang w:val="en-GB"/>
        </w:rPr>
      </w:pPr>
      <w:r w:rsidRPr="00E70E19">
        <w:rPr>
          <w:rFonts w:ascii="Calibri Light" w:hAnsi="Calibri Light" w:cs="Calibri"/>
          <w:sz w:val="22"/>
          <w:lang w:val="en-GB"/>
        </w:rPr>
        <w:t>Planned period of the mobility: from [</w:t>
      </w:r>
      <w:proofErr w:type="spellStart"/>
      <w:r w:rsidR="00C7330F" w:rsidRPr="00E70E19">
        <w:rPr>
          <w:rFonts w:ascii="Calibri Light" w:hAnsi="Calibri Light" w:cs="Calibri"/>
          <w:i/>
          <w:sz w:val="22"/>
          <w:lang w:val="en-GB"/>
        </w:rPr>
        <w:t>dd</w:t>
      </w:r>
      <w:proofErr w:type="spellEnd"/>
      <w:r w:rsidR="00C7330F" w:rsidRPr="00E70E19">
        <w:rPr>
          <w:rFonts w:ascii="Calibri Light" w:hAnsi="Calibri Light" w:cs="Calibri"/>
          <w:i/>
          <w:sz w:val="22"/>
          <w:lang w:val="en-GB"/>
        </w:rPr>
        <w:t>/mm/</w:t>
      </w:r>
      <w:proofErr w:type="spellStart"/>
      <w:r w:rsidR="00C7330F" w:rsidRPr="00E70E19">
        <w:rPr>
          <w:rFonts w:ascii="Calibri Light" w:hAnsi="Calibri Light" w:cs="Calibri"/>
          <w:i/>
          <w:sz w:val="22"/>
          <w:lang w:val="en-GB"/>
        </w:rPr>
        <w:t>yyyy</w:t>
      </w:r>
      <w:proofErr w:type="spellEnd"/>
      <w:proofErr w:type="gramStart"/>
      <w:r w:rsidR="00C7330F" w:rsidRPr="00E70E19">
        <w:rPr>
          <w:rFonts w:ascii="Calibri Light" w:hAnsi="Calibri Light" w:cs="Calibri"/>
          <w:i/>
          <w:sz w:val="22"/>
          <w:lang w:val="en-GB"/>
        </w:rPr>
        <w:t>]</w:t>
      </w:r>
      <w:r w:rsidR="00E70E19">
        <w:rPr>
          <w:rFonts w:ascii="Calibri Light" w:hAnsi="Calibri Light" w:cs="Calibri"/>
          <w:i/>
          <w:sz w:val="22"/>
          <w:lang w:val="en-GB"/>
        </w:rPr>
        <w:t xml:space="preserve">  </w:t>
      </w:r>
      <w:r w:rsidRPr="00E70E19">
        <w:rPr>
          <w:rFonts w:ascii="Calibri Light" w:hAnsi="Calibri Light" w:cs="Calibri"/>
          <w:sz w:val="22"/>
          <w:lang w:val="en-GB"/>
        </w:rPr>
        <w:t>…</w:t>
      </w:r>
      <w:proofErr w:type="gramEnd"/>
      <w:r w:rsidRPr="00E70E19">
        <w:rPr>
          <w:rFonts w:ascii="Calibri Light" w:hAnsi="Calibri Light" w:cs="Calibri"/>
          <w:sz w:val="22"/>
          <w:lang w:val="en-GB"/>
        </w:rPr>
        <w:t xml:space="preserve">…………. </w:t>
      </w:r>
      <w:r w:rsidR="00E70E19">
        <w:rPr>
          <w:rFonts w:ascii="Calibri Light" w:hAnsi="Calibri Light" w:cs="Calibri"/>
          <w:sz w:val="22"/>
          <w:lang w:val="en-GB"/>
        </w:rPr>
        <w:tab/>
      </w:r>
      <w:r w:rsidRPr="00E70E19">
        <w:rPr>
          <w:rFonts w:ascii="Calibri Light" w:hAnsi="Calibri Light" w:cs="Calibri"/>
          <w:sz w:val="22"/>
          <w:lang w:val="en-GB"/>
        </w:rPr>
        <w:t>till [</w:t>
      </w:r>
      <w:proofErr w:type="spellStart"/>
      <w:r w:rsidR="00C7330F" w:rsidRPr="00E70E19">
        <w:rPr>
          <w:rFonts w:ascii="Calibri Light" w:hAnsi="Calibri Light" w:cs="Calibri"/>
          <w:i/>
          <w:sz w:val="22"/>
          <w:lang w:val="en-GB"/>
        </w:rPr>
        <w:t>dd</w:t>
      </w:r>
      <w:proofErr w:type="spellEnd"/>
      <w:r w:rsidR="00C7330F" w:rsidRPr="00E70E19">
        <w:rPr>
          <w:rFonts w:ascii="Calibri Light" w:hAnsi="Calibri Light" w:cs="Calibri"/>
          <w:i/>
          <w:sz w:val="22"/>
          <w:lang w:val="en-GB"/>
        </w:rPr>
        <w:t>/mm/</w:t>
      </w:r>
      <w:proofErr w:type="spellStart"/>
      <w:r w:rsidR="00C7330F" w:rsidRPr="00E70E19">
        <w:rPr>
          <w:rFonts w:ascii="Calibri Light" w:hAnsi="Calibri Light" w:cs="Calibri"/>
          <w:i/>
          <w:sz w:val="22"/>
          <w:lang w:val="en-GB"/>
        </w:rPr>
        <w:t>yyyy</w:t>
      </w:r>
      <w:proofErr w:type="spellEnd"/>
      <w:r w:rsidR="00C7330F" w:rsidRPr="00E70E19">
        <w:rPr>
          <w:rFonts w:ascii="Calibri Light" w:hAnsi="Calibri Light" w:cs="Calibri"/>
          <w:i/>
          <w:sz w:val="22"/>
          <w:lang w:val="en-GB"/>
        </w:rPr>
        <w:t>]</w:t>
      </w:r>
      <w:r w:rsidRPr="00E70E19">
        <w:rPr>
          <w:rFonts w:ascii="Calibri Light" w:hAnsi="Calibri Light" w:cs="Calibri"/>
          <w:sz w:val="22"/>
          <w:lang w:val="en-GB"/>
        </w:rPr>
        <w:t xml:space="preserve"> ……………</w:t>
      </w:r>
    </w:p>
    <w:p w:rsidR="008413BA" w:rsidRPr="000F57F7" w:rsidRDefault="008413BA" w:rsidP="002F532B">
      <w:pPr>
        <w:pStyle w:val="Kommentartext"/>
        <w:tabs>
          <w:tab w:val="left" w:pos="2552"/>
          <w:tab w:val="left" w:pos="3686"/>
          <w:tab w:val="left" w:pos="5954"/>
        </w:tabs>
        <w:spacing w:after="0"/>
        <w:rPr>
          <w:rFonts w:ascii="Calibri Light" w:hAnsi="Calibri Light" w:cs="Calibri"/>
          <w:lang w:val="en-GB"/>
        </w:rPr>
      </w:pPr>
    </w:p>
    <w:tbl>
      <w:tblPr>
        <w:tblW w:w="8881"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8410FC" w:rsidTr="004A25BE">
        <w:trPr>
          <w:jc w:val="center"/>
        </w:trPr>
        <w:tc>
          <w:tcPr>
            <w:tcW w:w="518" w:type="dxa"/>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00E70E19" w:rsidRPr="008410FC">
              <w:rPr>
                <w:rFonts w:asciiTheme="minorHAnsi" w:hAnsiTheme="minorHAnsi"/>
                <w:bCs/>
                <w:color w:val="000000"/>
                <w:sz w:val="18"/>
                <w:szCs w:val="18"/>
                <w:lang w:val="en-GB" w:eastAsia="en-GB"/>
              </w:rPr>
              <w:t>(if any)</w:t>
            </w:r>
          </w:p>
        </w:tc>
        <w:tc>
          <w:tcPr>
            <w:tcW w:w="4206"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Component title</w:t>
            </w:r>
            <w:r w:rsidR="002F532B" w:rsidRPr="008410FC">
              <w:rPr>
                <w:rFonts w:asciiTheme="minorHAnsi" w:hAnsiTheme="minorHAnsi" w:cs="Calibri"/>
                <w:b/>
                <w:sz w:val="18"/>
                <w:szCs w:val="18"/>
                <w:lang w:val="en-GB"/>
              </w:rPr>
              <w:t xml:space="preserve"> at the receiving institution</w:t>
            </w:r>
            <w:r w:rsidR="002F532B" w:rsidRPr="008410FC">
              <w:rPr>
                <w:rFonts w:asciiTheme="minorHAnsi" w:hAnsiTheme="minorHAnsi"/>
                <w:bCs/>
                <w:color w:val="000000"/>
                <w:sz w:val="18"/>
                <w:szCs w:val="18"/>
                <w:lang w:val="en-GB" w:eastAsia="en-GB"/>
              </w:rPr>
              <w:t xml:space="preserve"> (as ind</w:t>
            </w:r>
            <w:r w:rsidR="002F532B" w:rsidRPr="008410FC">
              <w:rPr>
                <w:rFonts w:asciiTheme="minorHAnsi" w:hAnsiTheme="minorHAnsi"/>
                <w:bCs/>
                <w:color w:val="000000"/>
                <w:sz w:val="18"/>
                <w:szCs w:val="18"/>
                <w:lang w:val="en-GB" w:eastAsia="en-GB"/>
              </w:rPr>
              <w:t>i</w:t>
            </w:r>
            <w:r w:rsidR="002F532B" w:rsidRPr="008410FC">
              <w:rPr>
                <w:rFonts w:asciiTheme="minorHAnsi" w:hAnsiTheme="minorHAnsi"/>
                <w:bCs/>
                <w:color w:val="000000"/>
                <w:sz w:val="18"/>
                <w:szCs w:val="18"/>
                <w:lang w:val="en-GB" w:eastAsia="en-GB"/>
              </w:rPr>
              <w:t>cated in the course catalogue</w:t>
            </w:r>
            <w:r w:rsidR="00715BD7">
              <w:rPr>
                <w:rStyle w:val="Funotenzeichen"/>
                <w:rFonts w:asciiTheme="minorHAnsi" w:hAnsiTheme="minorHAnsi"/>
                <w:bCs/>
                <w:color w:val="000000"/>
                <w:sz w:val="18"/>
                <w:szCs w:val="18"/>
                <w:lang w:val="en-GB" w:eastAsia="en-GB"/>
              </w:rPr>
              <w:footnoteReference w:id="8"/>
            </w:r>
            <w:r w:rsidR="002F532B" w:rsidRPr="008410FC">
              <w:rPr>
                <w:rFonts w:asciiTheme="minorHAnsi" w:hAnsiTheme="minorHAnsi"/>
                <w:bCs/>
                <w:color w:val="000000"/>
                <w:sz w:val="18"/>
                <w:szCs w:val="18"/>
                <w:lang w:val="en-GB" w:eastAsia="en-GB"/>
              </w:rPr>
              <w:t xml:space="preserve">) </w:t>
            </w:r>
          </w:p>
        </w:tc>
        <w:tc>
          <w:tcPr>
            <w:tcW w:w="1180"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00E70E19" w:rsidRPr="008410FC">
              <w:rPr>
                <w:rFonts w:asciiTheme="minorHAnsi" w:hAnsiTheme="minorHAnsi"/>
                <w:bCs/>
                <w:color w:val="000000"/>
                <w:sz w:val="18"/>
                <w:szCs w:val="18"/>
                <w:lang w:val="en-GB" w:eastAsia="en-GB"/>
              </w:rPr>
              <w:t>[e.g. a</w:t>
            </w:r>
            <w:r w:rsidR="00E70E19" w:rsidRPr="008410FC">
              <w:rPr>
                <w:rFonts w:asciiTheme="minorHAnsi" w:hAnsiTheme="minorHAnsi"/>
                <w:bCs/>
                <w:color w:val="000000"/>
                <w:sz w:val="18"/>
                <w:szCs w:val="18"/>
                <w:lang w:val="en-GB" w:eastAsia="en-GB"/>
              </w:rPr>
              <w:t>u</w:t>
            </w:r>
            <w:r w:rsidR="00E70E19" w:rsidRPr="008410FC">
              <w:rPr>
                <w:rFonts w:asciiTheme="minorHAnsi" w:hAnsiTheme="minorHAnsi"/>
                <w:bCs/>
                <w:color w:val="000000"/>
                <w:sz w:val="18"/>
                <w:szCs w:val="18"/>
                <w:lang w:val="en-GB" w:eastAsia="en-GB"/>
              </w:rPr>
              <w:t>tumn/</w:t>
            </w:r>
            <w:r w:rsidR="00E8659A" w:rsidRPr="008410FC">
              <w:rPr>
                <w:rFonts w:asciiTheme="minorHAnsi" w:hAnsiTheme="minorHAnsi"/>
                <w:bCs/>
                <w:color w:val="000000"/>
                <w:sz w:val="18"/>
                <w:szCs w:val="18"/>
                <w:lang w:val="en-GB" w:eastAsia="en-GB"/>
              </w:rPr>
              <w:t xml:space="preserve"> </w:t>
            </w:r>
            <w:r w:rsidR="00E70E19" w:rsidRPr="008410FC">
              <w:rPr>
                <w:rFonts w:asciiTheme="minorHAnsi" w:hAnsiTheme="minorHAnsi"/>
                <w:bCs/>
                <w:color w:val="000000"/>
                <w:sz w:val="18"/>
                <w:szCs w:val="18"/>
                <w:lang w:val="en-GB" w:eastAsia="en-GB"/>
              </w:rPr>
              <w:t>spring; term]</w:t>
            </w:r>
          </w:p>
        </w:tc>
        <w:tc>
          <w:tcPr>
            <w:tcW w:w="1843"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w:t>
            </w:r>
            <w:r w:rsidRPr="008410FC">
              <w:rPr>
                <w:rFonts w:asciiTheme="minorHAnsi" w:hAnsiTheme="minorHAnsi" w:cs="Calibri"/>
                <w:b/>
                <w:sz w:val="18"/>
                <w:szCs w:val="18"/>
                <w:lang w:val="en-GB"/>
              </w:rPr>
              <w:t>d</w:t>
            </w:r>
            <w:r w:rsidRPr="008410FC">
              <w:rPr>
                <w:rFonts w:asciiTheme="minorHAnsi" w:hAnsiTheme="minorHAnsi" w:cs="Calibri"/>
                <w:b/>
                <w:sz w:val="18"/>
                <w:szCs w:val="18"/>
                <w:lang w:val="en-GB"/>
              </w:rPr>
              <w:t>ed by the receiving inst. upon successful completion</w:t>
            </w:r>
            <w:r w:rsidRPr="008410FC">
              <w:rPr>
                <w:rFonts w:asciiTheme="minorHAnsi" w:hAnsiTheme="minorHAnsi"/>
                <w:sz w:val="18"/>
                <w:szCs w:val="18"/>
                <w:vertAlign w:val="superscript"/>
                <w:lang w:val="en-GB"/>
              </w:rPr>
              <w:t xml:space="preserve"> </w:t>
            </w: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ind w:right="34"/>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8413BA" w:rsidRDefault="008413BA" w:rsidP="002F532B">
      <w:pPr>
        <w:keepNext/>
        <w:keepLines/>
        <w:tabs>
          <w:tab w:val="left" w:pos="426"/>
        </w:tabs>
        <w:spacing w:after="0"/>
        <w:rPr>
          <w:rFonts w:ascii="Calibri Light" w:hAnsi="Calibri Light" w:cs="Calibri"/>
          <w:b/>
          <w:sz w:val="20"/>
          <w:lang w:val="en-GB"/>
        </w:rPr>
      </w:pPr>
    </w:p>
    <w:tbl>
      <w:tblPr>
        <w:tblW w:w="8927"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7"/>
      </w:tblGrid>
      <w:tr w:rsidR="008413BA" w:rsidRPr="000F57F7" w:rsidTr="008410FC">
        <w:trPr>
          <w:jc w:val="center"/>
        </w:trPr>
        <w:tc>
          <w:tcPr>
            <w:tcW w:w="8927" w:type="dxa"/>
            <w:shd w:val="clear" w:color="auto" w:fill="auto"/>
          </w:tcPr>
          <w:p w:rsidR="008413BA" w:rsidRDefault="00F62DF0" w:rsidP="002F532B">
            <w:pPr>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p w:rsidR="002F532B" w:rsidRPr="002F532B" w:rsidRDefault="00D84FB4" w:rsidP="002F532B">
            <w:pPr>
              <w:spacing w:after="0"/>
              <w:rPr>
                <w:rFonts w:ascii="Calibri Light" w:hAnsi="Calibri Light" w:cs="Calibri"/>
                <w:sz w:val="20"/>
                <w:vertAlign w:val="superscript"/>
                <w:lang w:val="en-GB"/>
              </w:rPr>
            </w:pPr>
            <w:r>
              <w:rPr>
                <w:rFonts w:ascii="Calibri Light" w:hAnsi="Calibri Light" w:cs="Calibri"/>
                <w:sz w:val="20"/>
                <w:vertAlign w:val="superscript"/>
                <w:lang w:val="en-GB"/>
              </w:rPr>
              <w:br/>
            </w:r>
          </w:p>
        </w:tc>
      </w:tr>
    </w:tbl>
    <w:p w:rsidR="008413BA" w:rsidRDefault="008413BA" w:rsidP="002F532B">
      <w:pPr>
        <w:pStyle w:val="Listenabsatz"/>
        <w:suppressAutoHyphens w:val="0"/>
        <w:ind w:left="0"/>
        <w:jc w:val="both"/>
        <w:rPr>
          <w:rFonts w:ascii="Calibri Light" w:hAnsi="Calibri Light" w:cs="Calibri"/>
          <w:sz w:val="20"/>
          <w:szCs w:val="20"/>
          <w:u w:val="single"/>
        </w:rPr>
      </w:pPr>
    </w:p>
    <w:p w:rsidR="008413BA" w:rsidRPr="000F57F7" w:rsidRDefault="008413BA" w:rsidP="002F532B">
      <w:pPr>
        <w:pStyle w:val="Listenabsatz"/>
        <w:suppressAutoHyphens w:val="0"/>
        <w:ind w:left="0"/>
        <w:jc w:val="both"/>
        <w:rPr>
          <w:rFonts w:ascii="Calibri Light" w:hAnsi="Calibri Light" w:cs="Calibri"/>
          <w:sz w:val="20"/>
          <w:szCs w:val="20"/>
          <w:u w:val="single"/>
        </w:rPr>
      </w:pPr>
      <w:r w:rsidRPr="002F532B">
        <w:rPr>
          <w:rFonts w:ascii="Calibri Light" w:hAnsi="Calibri Light" w:cs="Calibri"/>
          <w:b/>
          <w:color w:val="000066"/>
          <w:sz w:val="22"/>
          <w:szCs w:val="22"/>
          <w:u w:val="single"/>
        </w:rPr>
        <w:t>Table B:</w:t>
      </w:r>
      <w:r w:rsidRPr="002F532B">
        <w:rPr>
          <w:rFonts w:ascii="Calibri Light" w:hAnsi="Calibri Light" w:cs="Calibri"/>
          <w:color w:val="000066"/>
          <w:sz w:val="22"/>
          <w:szCs w:val="22"/>
          <w:u w:val="single"/>
        </w:rPr>
        <w:t xml:space="preserve"> </w:t>
      </w:r>
      <w:r w:rsidR="001518B1" w:rsidRPr="002F532B">
        <w:rPr>
          <w:rFonts w:ascii="Calibri Light" w:hAnsi="Calibri Light" w:cs="Calibri"/>
          <w:color w:val="000066"/>
          <w:sz w:val="22"/>
          <w:szCs w:val="22"/>
          <w:u w:val="single"/>
        </w:rPr>
        <w:t xml:space="preserve"> </w:t>
      </w:r>
      <w:r w:rsidRPr="002F532B">
        <w:rPr>
          <w:rFonts w:ascii="Calibri Light" w:hAnsi="Calibri Light" w:cs="Calibri"/>
          <w:b/>
          <w:color w:val="000066"/>
          <w:sz w:val="22"/>
          <w:szCs w:val="22"/>
          <w:u w:val="single"/>
        </w:rPr>
        <w:t>Planned Recognition</w:t>
      </w:r>
      <w:r w:rsidR="003415D7" w:rsidRPr="002F532B">
        <w:rPr>
          <w:rFonts w:ascii="Calibri Light" w:hAnsi="Calibri Light" w:cs="Calibri"/>
          <w:b/>
          <w:color w:val="000066"/>
          <w:sz w:val="22"/>
          <w:szCs w:val="22"/>
        </w:rPr>
        <w:t xml:space="preserve"> </w:t>
      </w:r>
      <w:r w:rsidRPr="002F532B">
        <w:rPr>
          <w:rFonts w:ascii="Calibri Light" w:hAnsi="Calibri Light" w:cs="Calibri"/>
          <w:color w:val="000066"/>
          <w:sz w:val="22"/>
          <w:szCs w:val="22"/>
          <w:u w:val="single"/>
        </w:rPr>
        <w:t>E</w:t>
      </w:r>
      <w:proofErr w:type="spellStart"/>
      <w:r w:rsidRPr="002F532B">
        <w:rPr>
          <w:rFonts w:ascii="Calibri Light" w:hAnsi="Calibri Light"/>
          <w:color w:val="000066"/>
          <w:sz w:val="22"/>
          <w:szCs w:val="22"/>
          <w:u w:val="single"/>
          <w:lang w:val="en-US"/>
        </w:rPr>
        <w:t>ducational</w:t>
      </w:r>
      <w:proofErr w:type="spellEnd"/>
      <w:r w:rsidRPr="002F532B">
        <w:rPr>
          <w:rFonts w:ascii="Calibri Light" w:hAnsi="Calibri Light"/>
          <w:color w:val="000066"/>
          <w:sz w:val="22"/>
          <w:szCs w:val="22"/>
          <w:u w:val="single"/>
          <w:lang w:val="en-US"/>
        </w:rPr>
        <w:t xml:space="preserve"> components that are part of the regular study </w:t>
      </w:r>
      <w:proofErr w:type="spellStart"/>
      <w:r w:rsidRPr="002F532B">
        <w:rPr>
          <w:rFonts w:ascii="Calibri Light" w:hAnsi="Calibri Light"/>
          <w:color w:val="000066"/>
          <w:sz w:val="22"/>
          <w:szCs w:val="22"/>
          <w:u w:val="single"/>
          <w:lang w:val="en-US"/>
        </w:rPr>
        <w:t>pr</w:t>
      </w:r>
      <w:r w:rsidRPr="002F532B">
        <w:rPr>
          <w:rFonts w:ascii="Calibri Light" w:hAnsi="Calibri Light"/>
          <w:color w:val="000066"/>
          <w:sz w:val="22"/>
          <w:szCs w:val="22"/>
          <w:u w:val="single"/>
          <w:lang w:val="en-US"/>
        </w:rPr>
        <w:t>o</w:t>
      </w:r>
      <w:r w:rsidRPr="002F532B">
        <w:rPr>
          <w:rFonts w:ascii="Calibri Light" w:hAnsi="Calibri Light"/>
          <w:color w:val="000066"/>
          <w:sz w:val="22"/>
          <w:szCs w:val="22"/>
          <w:u w:val="single"/>
          <w:lang w:val="en-US"/>
        </w:rPr>
        <w:t>gramme</w:t>
      </w:r>
      <w:proofErr w:type="spellEnd"/>
      <w:r w:rsidRPr="002F532B">
        <w:rPr>
          <w:rFonts w:ascii="Calibri Light" w:hAnsi="Calibri Light"/>
          <w:color w:val="000066"/>
          <w:sz w:val="22"/>
          <w:szCs w:val="22"/>
          <w:u w:val="single"/>
          <w:lang w:val="en-US"/>
        </w:rPr>
        <w:t xml:space="preserve"> at home university and which will be replaced by the study abroad</w:t>
      </w:r>
      <w:r w:rsidRPr="002F532B">
        <w:rPr>
          <w:rFonts w:ascii="Calibri Light" w:hAnsi="Calibri Light"/>
          <w:sz w:val="22"/>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xml:space="preserve">. Where all credits in Table A are </w:t>
      </w:r>
      <w:proofErr w:type="spellStart"/>
      <w:r w:rsidRPr="000F57F7">
        <w:rPr>
          <w:rFonts w:ascii="Calibri Light" w:hAnsi="Calibri Light"/>
          <w:sz w:val="20"/>
          <w:szCs w:val="20"/>
          <w:lang w:val="en-US"/>
        </w:rPr>
        <w:t>recognised</w:t>
      </w:r>
      <w:proofErr w:type="spellEnd"/>
      <w:r w:rsidRPr="000F57F7">
        <w:rPr>
          <w:rFonts w:ascii="Calibri Light" w:hAnsi="Calibri Light"/>
          <w:sz w:val="20"/>
          <w:szCs w:val="20"/>
          <w:lang w:val="en-US"/>
        </w:rPr>
        <w:t xml:space="preserve"> as forming part of the </w:t>
      </w:r>
      <w:proofErr w:type="spellStart"/>
      <w:r w:rsidRPr="000F57F7">
        <w:rPr>
          <w:rFonts w:ascii="Calibri Light" w:hAnsi="Calibri Light"/>
          <w:sz w:val="20"/>
          <w:szCs w:val="20"/>
          <w:lang w:val="en-US"/>
        </w:rPr>
        <w:t>programme</w:t>
      </w:r>
      <w:proofErr w:type="spellEnd"/>
      <w:r w:rsidRPr="000F57F7">
        <w:rPr>
          <w:rFonts w:ascii="Calibri Light" w:hAnsi="Calibri Light"/>
          <w:sz w:val="20"/>
          <w:szCs w:val="20"/>
          <w:lang w:val="en-US"/>
        </w:rPr>
        <w:t xml:space="preserve"> at the sending institution without any further conditions being applied, Table B may be completed with a refe</w:t>
      </w:r>
      <w:r w:rsidRPr="000F57F7">
        <w:rPr>
          <w:rFonts w:ascii="Calibri Light" w:hAnsi="Calibri Light"/>
          <w:sz w:val="20"/>
          <w:szCs w:val="20"/>
          <w:lang w:val="en-US"/>
        </w:rPr>
        <w:t>r</w:t>
      </w:r>
      <w:r w:rsidRPr="000F57F7">
        <w:rPr>
          <w:rFonts w:ascii="Calibri Light" w:hAnsi="Calibri Light"/>
          <w:sz w:val="20"/>
          <w:szCs w:val="20"/>
          <w:lang w:val="en-US"/>
        </w:rPr>
        <w:t>ence to the mobility window (see guidelines).</w:t>
      </w:r>
    </w:p>
    <w:tbl>
      <w:tblPr>
        <w:tblW w:w="8881"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2F532B" w:rsidRPr="008410FC" w:rsidTr="00640533">
        <w:trPr>
          <w:jc w:val="center"/>
        </w:trPr>
        <w:tc>
          <w:tcPr>
            <w:tcW w:w="518" w:type="dxa"/>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Pr="008410FC">
              <w:rPr>
                <w:rFonts w:asciiTheme="minorHAnsi" w:hAnsiTheme="minorHAnsi"/>
                <w:bCs/>
                <w:color w:val="000000"/>
                <w:sz w:val="18"/>
                <w:szCs w:val="18"/>
                <w:lang w:val="en-GB" w:eastAsia="en-GB"/>
              </w:rPr>
              <w:t>(if any)</w:t>
            </w:r>
          </w:p>
        </w:tc>
        <w:tc>
          <w:tcPr>
            <w:tcW w:w="4206" w:type="dxa"/>
            <w:shd w:val="clear" w:color="auto" w:fill="auto"/>
          </w:tcPr>
          <w:p w:rsidR="002F532B" w:rsidRPr="008410FC" w:rsidRDefault="002F532B" w:rsidP="00286059">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title at the </w:t>
            </w:r>
            <w:r w:rsidR="00286059">
              <w:rPr>
                <w:rFonts w:asciiTheme="minorHAnsi" w:hAnsiTheme="minorHAnsi" w:cs="Calibri"/>
                <w:b/>
                <w:sz w:val="18"/>
                <w:szCs w:val="18"/>
                <w:lang w:val="en-GB"/>
              </w:rPr>
              <w:t>sending</w:t>
            </w:r>
            <w:r w:rsidRPr="008410FC">
              <w:rPr>
                <w:rFonts w:asciiTheme="minorHAnsi" w:hAnsiTheme="minorHAnsi" w:cs="Calibri"/>
                <w:b/>
                <w:sz w:val="18"/>
                <w:szCs w:val="18"/>
                <w:lang w:val="en-GB"/>
              </w:rPr>
              <w:t xml:space="preserve"> institution</w:t>
            </w:r>
            <w:r w:rsidRPr="008410FC">
              <w:rPr>
                <w:rFonts w:asciiTheme="minorHAnsi" w:hAnsiTheme="minorHAnsi"/>
                <w:bCs/>
                <w:color w:val="000000"/>
                <w:sz w:val="18"/>
                <w:szCs w:val="18"/>
                <w:lang w:val="en-GB" w:eastAsia="en-GB"/>
              </w:rPr>
              <w:t xml:space="preserve"> (as ind</w:t>
            </w:r>
            <w:r w:rsidRPr="008410FC">
              <w:rPr>
                <w:rFonts w:asciiTheme="minorHAnsi" w:hAnsiTheme="minorHAnsi"/>
                <w:bCs/>
                <w:color w:val="000000"/>
                <w:sz w:val="18"/>
                <w:szCs w:val="18"/>
                <w:lang w:val="en-GB" w:eastAsia="en-GB"/>
              </w:rPr>
              <w:t>i</w:t>
            </w:r>
            <w:r w:rsidRPr="008410FC">
              <w:rPr>
                <w:rFonts w:asciiTheme="minorHAnsi" w:hAnsiTheme="minorHAnsi"/>
                <w:bCs/>
                <w:color w:val="000000"/>
                <w:sz w:val="18"/>
                <w:szCs w:val="18"/>
                <w:lang w:val="en-GB" w:eastAsia="en-GB"/>
              </w:rPr>
              <w:t xml:space="preserve">cated in the course catalogue) </w:t>
            </w:r>
          </w:p>
        </w:tc>
        <w:tc>
          <w:tcPr>
            <w:tcW w:w="1180"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Pr="008410FC">
              <w:rPr>
                <w:rFonts w:asciiTheme="minorHAnsi" w:hAnsiTheme="minorHAnsi"/>
                <w:bCs/>
                <w:color w:val="000000"/>
                <w:sz w:val="18"/>
                <w:szCs w:val="18"/>
                <w:lang w:val="en-GB" w:eastAsia="en-GB"/>
              </w:rPr>
              <w:t>[e.g. a</w:t>
            </w:r>
            <w:r w:rsidRPr="008410FC">
              <w:rPr>
                <w:rFonts w:asciiTheme="minorHAnsi" w:hAnsiTheme="minorHAnsi"/>
                <w:bCs/>
                <w:color w:val="000000"/>
                <w:sz w:val="18"/>
                <w:szCs w:val="18"/>
                <w:lang w:val="en-GB" w:eastAsia="en-GB"/>
              </w:rPr>
              <w:t>u</w:t>
            </w:r>
            <w:r w:rsidRPr="008410FC">
              <w:rPr>
                <w:rFonts w:asciiTheme="minorHAnsi" w:hAnsiTheme="minorHAnsi"/>
                <w:bCs/>
                <w:color w:val="000000"/>
                <w:sz w:val="18"/>
                <w:szCs w:val="18"/>
                <w:lang w:val="en-GB" w:eastAsia="en-GB"/>
              </w:rPr>
              <w:t>tumn/</w:t>
            </w:r>
            <w:r w:rsidR="00E8659A" w:rsidRPr="008410FC">
              <w:rPr>
                <w:rFonts w:asciiTheme="minorHAnsi" w:hAnsiTheme="minorHAnsi"/>
                <w:bCs/>
                <w:color w:val="000000"/>
                <w:sz w:val="18"/>
                <w:szCs w:val="18"/>
                <w:lang w:val="en-GB" w:eastAsia="en-GB"/>
              </w:rPr>
              <w:t xml:space="preserve"> </w:t>
            </w:r>
            <w:r w:rsidRPr="008410FC">
              <w:rPr>
                <w:rFonts w:asciiTheme="minorHAnsi" w:hAnsiTheme="minorHAnsi"/>
                <w:bCs/>
                <w:color w:val="000000"/>
                <w:sz w:val="18"/>
                <w:szCs w:val="18"/>
                <w:lang w:val="en-GB" w:eastAsia="en-GB"/>
              </w:rPr>
              <w:t>spring; term]</w:t>
            </w:r>
          </w:p>
        </w:tc>
        <w:tc>
          <w:tcPr>
            <w:tcW w:w="1843"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w:t>
            </w:r>
            <w:r w:rsidRPr="008410FC">
              <w:rPr>
                <w:rFonts w:asciiTheme="minorHAnsi" w:hAnsiTheme="minorHAnsi" w:cs="Calibri"/>
                <w:b/>
                <w:sz w:val="18"/>
                <w:szCs w:val="18"/>
                <w:lang w:val="en-GB"/>
              </w:rPr>
              <w:t>d</w:t>
            </w:r>
            <w:r w:rsidRPr="008410FC">
              <w:rPr>
                <w:rFonts w:asciiTheme="minorHAnsi" w:hAnsiTheme="minorHAnsi" w:cs="Calibri"/>
                <w:b/>
                <w:sz w:val="18"/>
                <w:szCs w:val="18"/>
                <w:lang w:val="en-GB"/>
              </w:rPr>
              <w:t>ed by the receiving inst. upon successful completion</w:t>
            </w:r>
            <w:r w:rsidRPr="008410FC">
              <w:rPr>
                <w:rFonts w:asciiTheme="minorHAnsi" w:hAnsiTheme="minorHAnsi"/>
                <w:sz w:val="18"/>
                <w:szCs w:val="18"/>
                <w:vertAlign w:val="superscript"/>
                <w:lang w:val="en-GB"/>
              </w:rPr>
              <w:t xml:space="preserve"> </w:t>
            </w: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4638A9" w:rsidRPr="008410FC" w:rsidTr="00640533">
        <w:trPr>
          <w:trHeight w:val="473"/>
          <w:jc w:val="center"/>
        </w:trPr>
        <w:tc>
          <w:tcPr>
            <w:tcW w:w="518" w:type="dxa"/>
          </w:tcPr>
          <w:p w:rsidR="004638A9" w:rsidRPr="008410FC" w:rsidRDefault="004638A9" w:rsidP="002F532B">
            <w:pPr>
              <w:spacing w:after="0"/>
              <w:rPr>
                <w:rFonts w:asciiTheme="minorHAnsi" w:hAnsiTheme="minorHAnsi" w:cs="Calibri"/>
                <w:i/>
                <w:sz w:val="18"/>
                <w:szCs w:val="18"/>
                <w:lang w:val="en-US"/>
              </w:rPr>
            </w:pPr>
          </w:p>
        </w:tc>
        <w:tc>
          <w:tcPr>
            <w:tcW w:w="1134"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4206" w:type="dxa"/>
            <w:shd w:val="clear" w:color="auto" w:fill="auto"/>
          </w:tcPr>
          <w:p w:rsidR="004638A9" w:rsidRPr="008410FC" w:rsidRDefault="004638A9" w:rsidP="002F532B">
            <w:pPr>
              <w:pStyle w:val="Kommentartext"/>
              <w:spacing w:after="0"/>
              <w:rPr>
                <w:rFonts w:asciiTheme="minorHAnsi" w:hAnsiTheme="minorHAnsi" w:cs="Calibri"/>
                <w:i/>
                <w:sz w:val="18"/>
                <w:szCs w:val="18"/>
                <w:lang w:val="en-US"/>
              </w:rPr>
            </w:pPr>
          </w:p>
        </w:tc>
        <w:tc>
          <w:tcPr>
            <w:tcW w:w="1180"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1843" w:type="dxa"/>
            <w:shd w:val="clear" w:color="auto" w:fill="auto"/>
          </w:tcPr>
          <w:p w:rsidR="004638A9" w:rsidRPr="008410FC" w:rsidRDefault="004638A9" w:rsidP="002F532B">
            <w:pPr>
              <w:spacing w:after="0"/>
              <w:ind w:right="34"/>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D84FB4" w:rsidRDefault="00D84FB4" w:rsidP="00D84FB4">
      <w:pPr>
        <w:tabs>
          <w:tab w:val="left" w:pos="426"/>
        </w:tabs>
        <w:spacing w:after="0"/>
        <w:rPr>
          <w:rFonts w:ascii="Calibri Light" w:hAnsi="Calibri Light" w:cs="Calibri"/>
          <w:b/>
          <w:sz w:val="20"/>
          <w:lang w:val="en-GB"/>
        </w:rPr>
      </w:pPr>
    </w:p>
    <w:p w:rsidR="00D84FB4" w:rsidRDefault="00D84FB4" w:rsidP="00D84FB4">
      <w:pPr>
        <w:tabs>
          <w:tab w:val="left" w:pos="426"/>
        </w:tabs>
        <w:spacing w:after="0"/>
        <w:rPr>
          <w:rFonts w:ascii="Calibri Light" w:hAnsi="Calibri Light" w:cs="Calibri"/>
          <w:b/>
          <w:sz w:val="20"/>
          <w:lang w:val="en-GB"/>
        </w:rPr>
      </w:pPr>
      <w:r>
        <w:rPr>
          <w:rFonts w:ascii="Calibri Light" w:hAnsi="Calibri Light" w:cs="Calibri"/>
          <w:b/>
          <w:sz w:val="20"/>
          <w:lang w:val="en-GB"/>
        </w:rPr>
        <w:t>I</w:t>
      </w:r>
      <w:r w:rsidRPr="00D84FB4">
        <w:rPr>
          <w:rFonts w:ascii="Calibri Light" w:hAnsi="Calibri Light" w:cs="Calibri"/>
          <w:b/>
          <w:sz w:val="20"/>
          <w:lang w:val="en-GB"/>
        </w:rPr>
        <w:t xml:space="preserve"> waive my right for advanced recognition. But I will still have the right for recognition after my mobility accor</w:t>
      </w:r>
      <w:r w:rsidRPr="00D84FB4">
        <w:rPr>
          <w:rFonts w:ascii="Calibri Light" w:hAnsi="Calibri Light" w:cs="Calibri"/>
          <w:b/>
          <w:sz w:val="20"/>
          <w:lang w:val="en-GB"/>
        </w:rPr>
        <w:t>d</w:t>
      </w:r>
      <w:r w:rsidRPr="00D84FB4">
        <w:rPr>
          <w:rFonts w:ascii="Calibri Light" w:hAnsi="Calibri Light" w:cs="Calibri"/>
          <w:b/>
          <w:sz w:val="20"/>
          <w:lang w:val="en-GB"/>
        </w:rPr>
        <w:t xml:space="preserve">ing to the internal rules of the </w:t>
      </w:r>
      <w:r>
        <w:rPr>
          <w:rFonts w:ascii="Calibri Light" w:hAnsi="Calibri Light" w:cs="Calibri"/>
          <w:b/>
          <w:sz w:val="20"/>
          <w:lang w:val="en-GB"/>
        </w:rPr>
        <w:t>TU Dresden</w:t>
      </w:r>
      <w:r w:rsidRPr="00D84FB4">
        <w:rPr>
          <w:rFonts w:ascii="Calibri Light" w:hAnsi="Calibri Light" w:cs="Calibri"/>
          <w:b/>
          <w:sz w:val="20"/>
          <w:lang w:val="en-GB"/>
        </w:rPr>
        <w:t xml:space="preserve">: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 xml:space="preserve">yes □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no □</w:t>
      </w:r>
    </w:p>
    <w:p w:rsidR="00D84FB4" w:rsidRDefault="00BE4912" w:rsidP="002F532B">
      <w:pPr>
        <w:keepNext/>
        <w:keepLines/>
        <w:tabs>
          <w:tab w:val="left" w:pos="426"/>
        </w:tabs>
        <w:spacing w:after="0"/>
        <w:rPr>
          <w:rFonts w:ascii="Calibri Light" w:hAnsi="Calibri Light" w:cs="Calibri"/>
          <w:b/>
          <w:sz w:val="20"/>
          <w:lang w:val="en-GB"/>
        </w:rPr>
      </w:pPr>
      <w:r w:rsidRPr="008410FC">
        <w:rPr>
          <w:rFonts w:ascii="Calibri Light" w:hAnsi="Calibri Light" w:cs="Calibri"/>
          <w:b/>
          <w:sz w:val="18"/>
          <w:szCs w:val="18"/>
          <w:lang w:val="en-GB"/>
        </w:rPr>
        <w:lastRenderedPageBreak/>
        <w:t>If the student does not complete successfully some educational components, the following provisions will apply</w:t>
      </w:r>
    </w:p>
    <w:tbl>
      <w:tblPr>
        <w:tblW w:w="8855" w:type="dxa"/>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855"/>
      </w:tblGrid>
      <w:tr w:rsidR="008413BA" w:rsidRPr="008410FC" w:rsidTr="000D5CD0">
        <w:trPr>
          <w:jc w:val="center"/>
        </w:trPr>
        <w:tc>
          <w:tcPr>
            <w:tcW w:w="8855" w:type="dxa"/>
            <w:shd w:val="clear" w:color="auto" w:fill="auto"/>
          </w:tcPr>
          <w:p w:rsidR="00F62DF0" w:rsidRPr="008410FC" w:rsidRDefault="00BE4912" w:rsidP="00BE4912">
            <w:pPr>
              <w:spacing w:after="0"/>
              <w:rPr>
                <w:rFonts w:ascii="Calibri Light" w:hAnsi="Calibri Light" w:cs="Calibri"/>
                <w:i/>
                <w:sz w:val="18"/>
                <w:szCs w:val="18"/>
                <w:lang w:val="en-GB"/>
              </w:rPr>
            </w:pPr>
            <w:r w:rsidRPr="00BE4912">
              <w:rPr>
                <w:rFonts w:ascii="Calibri Light" w:hAnsi="Calibri Light" w:cs="Calibri"/>
                <w:i/>
                <w:sz w:val="18"/>
                <w:szCs w:val="18"/>
                <w:lang w:val="en-GB"/>
              </w:rPr>
              <w:t xml:space="preserve">Not applicable, but students might be asked to describe the problems that occurred if they failed the courses. Additional requirements could be </w:t>
            </w:r>
            <w:r>
              <w:rPr>
                <w:rFonts w:ascii="Calibri Light" w:hAnsi="Calibri Light" w:cs="Calibri"/>
                <w:i/>
                <w:sz w:val="18"/>
                <w:szCs w:val="18"/>
                <w:lang w:val="en-GB"/>
              </w:rPr>
              <w:t>set</w:t>
            </w:r>
            <w:r w:rsidRPr="00BE4912">
              <w:rPr>
                <w:rFonts w:ascii="Calibri Light" w:hAnsi="Calibri Light" w:cs="Calibri"/>
                <w:i/>
                <w:sz w:val="18"/>
                <w:szCs w:val="18"/>
                <w:lang w:val="en-GB"/>
              </w:rPr>
              <w:t xml:space="preserve"> by </w:t>
            </w:r>
            <w:r>
              <w:rPr>
                <w:rFonts w:ascii="Calibri Light" w:hAnsi="Calibri Light" w:cs="Calibri"/>
                <w:i/>
                <w:sz w:val="18"/>
                <w:szCs w:val="18"/>
                <w:lang w:val="en-GB"/>
              </w:rPr>
              <w:t xml:space="preserve">the student’s </w:t>
            </w:r>
            <w:r w:rsidRPr="00BE4912">
              <w:rPr>
                <w:rFonts w:ascii="Calibri Light" w:hAnsi="Calibri Light" w:cs="Calibri"/>
                <w:i/>
                <w:sz w:val="18"/>
                <w:szCs w:val="18"/>
                <w:lang w:val="en-GB"/>
              </w:rPr>
              <w:t xml:space="preserve"> faculty/department</w:t>
            </w:r>
          </w:p>
        </w:tc>
      </w:tr>
    </w:tbl>
    <w:p w:rsidR="00BE4912" w:rsidRDefault="00BE4912" w:rsidP="00BE4912">
      <w:pPr>
        <w:spacing w:after="0"/>
        <w:ind w:firstLine="6"/>
        <w:rPr>
          <w:rFonts w:ascii="Calibri Light" w:hAnsi="Calibri Light" w:cs="Calibri"/>
          <w:b/>
          <w:sz w:val="18"/>
          <w:szCs w:val="18"/>
          <w:lang w:val="en-GB"/>
        </w:rPr>
      </w:pPr>
    </w:p>
    <w:p w:rsidR="00BE4912" w:rsidRPr="00E27556" w:rsidRDefault="00BE4912" w:rsidP="00BE4912">
      <w:pPr>
        <w:spacing w:after="0"/>
        <w:ind w:firstLine="6"/>
        <w:rPr>
          <w:rFonts w:ascii="Calibri Light" w:hAnsi="Calibri Light" w:cs="Calibri"/>
          <w:b/>
          <w:sz w:val="18"/>
          <w:szCs w:val="18"/>
          <w:lang w:val="en-GB"/>
        </w:rPr>
      </w:pPr>
      <w:r w:rsidRPr="00E27556">
        <w:rPr>
          <w:rFonts w:ascii="Calibri Light" w:hAnsi="Calibri Light" w:cs="Calibri"/>
          <w:b/>
          <w:sz w:val="18"/>
          <w:szCs w:val="18"/>
          <w:lang w:val="en-GB"/>
        </w:rPr>
        <w:t>Language competence of the student</w:t>
      </w: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E27556"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8413BA" w:rsidRPr="00E27556" w:rsidRDefault="008413BA" w:rsidP="002F532B">
            <w:pPr>
              <w:spacing w:after="0"/>
              <w:rPr>
                <w:rFonts w:ascii="Calibri Light" w:hAnsi="Calibri Light" w:cs="Calibri"/>
                <w:sz w:val="18"/>
                <w:szCs w:val="18"/>
                <w:lang w:val="en-GB"/>
              </w:rPr>
            </w:pPr>
            <w:r w:rsidRPr="00E27556">
              <w:rPr>
                <w:rFonts w:ascii="Calibri Light" w:hAnsi="Calibri Light" w:cs="Calibri"/>
                <w:sz w:val="18"/>
                <w:szCs w:val="18"/>
                <w:lang w:val="en-GB"/>
              </w:rPr>
              <w:t>The level of language competence</w:t>
            </w:r>
            <w:r w:rsidRPr="00E27556">
              <w:rPr>
                <w:rStyle w:val="Funotenzeichen"/>
                <w:rFonts w:ascii="Calibri Light" w:hAnsi="Calibri Light" w:cs="Calibri"/>
                <w:sz w:val="18"/>
                <w:szCs w:val="18"/>
                <w:lang w:val="en-GB"/>
              </w:rPr>
              <w:footnoteReference w:id="9"/>
            </w:r>
            <w:r w:rsidRPr="00E27556">
              <w:rPr>
                <w:rFonts w:ascii="Calibri Light" w:hAnsi="Calibri Light" w:cs="Calibri"/>
                <w:sz w:val="18"/>
                <w:szCs w:val="18"/>
                <w:lang w:val="en-GB"/>
              </w:rPr>
              <w:t xml:space="preserve"> in </w:t>
            </w:r>
            <w:r w:rsidRPr="00E27556">
              <w:rPr>
                <w:rFonts w:ascii="Calibri Light" w:hAnsi="Calibri Light" w:cs="Calibri"/>
                <w:i/>
                <w:sz w:val="18"/>
                <w:szCs w:val="18"/>
                <w:lang w:val="en-GB"/>
              </w:rPr>
              <w:t>[the main language of instruction]</w:t>
            </w:r>
            <w:r w:rsidRPr="00E27556">
              <w:rPr>
                <w:rFonts w:ascii="Calibri Light" w:hAnsi="Calibri Light" w:cs="Calibri"/>
                <w:sz w:val="18"/>
                <w:szCs w:val="18"/>
                <w:lang w:val="en-GB"/>
              </w:rPr>
              <w:t xml:space="preserve"> that the student already has or agrees to acquire by the start of the study period is:</w:t>
            </w:r>
          </w:p>
          <w:p w:rsidR="008413BA" w:rsidRPr="00E27556" w:rsidRDefault="008413BA" w:rsidP="00001EE9">
            <w:pPr>
              <w:tabs>
                <w:tab w:val="left" w:pos="6780"/>
              </w:tabs>
              <w:spacing w:after="0"/>
              <w:rPr>
                <w:rFonts w:ascii="Calibri Light" w:hAnsi="Calibri Light" w:cs="Calibri"/>
                <w:sz w:val="18"/>
                <w:szCs w:val="18"/>
                <w:lang w:val="en-GB"/>
              </w:rPr>
            </w:pPr>
            <w:r w:rsidRPr="00E27556">
              <w:rPr>
                <w:rFonts w:ascii="Calibri Light" w:hAnsi="Calibri Light" w:cs="Calibri"/>
                <w:sz w:val="18"/>
                <w:szCs w:val="18"/>
                <w:lang w:val="en-GB"/>
              </w:rPr>
              <w:t xml:space="preserve">A1 </w:t>
            </w:r>
            <w:r w:rsidRPr="00E27556">
              <w:rPr>
                <w:rFonts w:ascii="Calibri Light" w:hAnsi="Calibri Light" w:cs="Calibri"/>
                <w:sz w:val="18"/>
                <w:szCs w:val="18"/>
                <w:lang w:val="en-GB"/>
              </w:rPr>
              <w:sym w:font="Wingdings" w:char="F06F"/>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A2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C1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C2 </w:t>
            </w:r>
            <w:r w:rsidRPr="00E27556">
              <w:rPr>
                <w:rFonts w:ascii="Calibri Light" w:hAnsi="Calibri Light" w:cs="Calibri"/>
                <w:sz w:val="18"/>
                <w:szCs w:val="18"/>
                <w:lang w:val="en-GB"/>
              </w:rPr>
              <w:sym w:font="Wingdings" w:char="F06F"/>
            </w:r>
            <w:r w:rsidR="00001EE9">
              <w:rPr>
                <w:rFonts w:ascii="Calibri Light" w:hAnsi="Calibri Light" w:cs="Calibri"/>
                <w:sz w:val="18"/>
                <w:szCs w:val="18"/>
                <w:lang w:val="en-GB"/>
              </w:rPr>
              <w:t xml:space="preserve">             Native Speaker </w:t>
            </w:r>
            <w:r w:rsidR="00001EE9" w:rsidRPr="00E27556">
              <w:rPr>
                <w:rFonts w:ascii="Calibri Light" w:hAnsi="Calibri Light" w:cs="Calibri"/>
                <w:sz w:val="18"/>
                <w:szCs w:val="18"/>
                <w:lang w:val="en-GB"/>
              </w:rPr>
              <w:sym w:font="Wingdings" w:char="F06F"/>
            </w:r>
          </w:p>
        </w:tc>
      </w:tr>
    </w:tbl>
    <w:p w:rsidR="008413BA" w:rsidRPr="000F57F7" w:rsidRDefault="008413BA" w:rsidP="002F532B">
      <w:pPr>
        <w:keepNext/>
        <w:keepLines/>
        <w:tabs>
          <w:tab w:val="left" w:pos="426"/>
        </w:tabs>
        <w:spacing w:after="0"/>
        <w:rPr>
          <w:rFonts w:ascii="Calibri Light" w:hAnsi="Calibri Light" w:cs="Calibri"/>
          <w:b/>
          <w:color w:val="002060"/>
          <w:sz w:val="20"/>
          <w:lang w:val="en-GB"/>
        </w:rPr>
      </w:pPr>
    </w:p>
    <w:p w:rsidR="008413BA" w:rsidRPr="007246A4" w:rsidRDefault="008413BA" w:rsidP="002F532B">
      <w:pPr>
        <w:keepNext/>
        <w:keepLines/>
        <w:spacing w:after="0"/>
        <w:rPr>
          <w:rFonts w:ascii="Calibri Light" w:hAnsi="Calibri Light" w:cs="Calibri"/>
          <w:b/>
          <w:color w:val="002060"/>
          <w:sz w:val="20"/>
          <w:szCs w:val="22"/>
          <w:lang w:val="en-GB"/>
        </w:rPr>
      </w:pPr>
      <w:r w:rsidRPr="007246A4">
        <w:rPr>
          <w:rFonts w:ascii="Calibri Light" w:hAnsi="Calibri Light" w:cs="Calibri"/>
          <w:b/>
          <w:color w:val="002060"/>
          <w:sz w:val="20"/>
          <w:szCs w:val="22"/>
          <w:lang w:val="en-GB"/>
        </w:rPr>
        <w:t>Commitment of the three parties</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By signing this document, the student, the Sending Institution and the Receiving Institution confirm that they approve the Learning Agreement and that they will comply with all the</w:t>
      </w:r>
      <w:r w:rsidRPr="007246A4">
        <w:rPr>
          <w:rFonts w:ascii="Calibri Light" w:hAnsi="Calibri Light" w:cs="Calibri"/>
          <w:sz w:val="18"/>
        </w:rPr>
        <w:t xml:space="preserve"> </w:t>
      </w:r>
      <w:r w:rsidRPr="007246A4">
        <w:rPr>
          <w:rFonts w:ascii="Calibri Light" w:hAnsi="Calibri Light" w:cs="Calibri"/>
          <w:sz w:val="18"/>
        </w:rPr>
        <w:t xml:space="preserve">arrangements agreed by all parties.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Sending and Receiving Institutions undertake to apply all the principles of the Erasmus Charter for Higher Education relating to mobility for studies (or the</w:t>
      </w:r>
      <w:r w:rsidRPr="007246A4">
        <w:rPr>
          <w:rFonts w:ascii="Calibri Light" w:hAnsi="Calibri Light" w:cs="Calibri"/>
          <w:sz w:val="18"/>
        </w:rPr>
        <w:t xml:space="preserve"> </w:t>
      </w:r>
      <w:r w:rsidRPr="007246A4">
        <w:rPr>
          <w:rFonts w:ascii="Calibri Light" w:hAnsi="Calibri Light" w:cs="Calibri"/>
          <w:sz w:val="18"/>
        </w:rPr>
        <w:t xml:space="preserve">principles agreed in the Inter-Institutional Agreement for institutions located in Partner Countries).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The Beneficiary Institution and the student should also commit to what is set out in the</w:t>
      </w:r>
      <w:r w:rsidRPr="007246A4">
        <w:rPr>
          <w:rFonts w:ascii="Calibri Light" w:hAnsi="Calibri Light" w:cs="Calibri"/>
          <w:sz w:val="18"/>
        </w:rPr>
        <w:t xml:space="preserve"> </w:t>
      </w:r>
      <w:r w:rsidRPr="007246A4">
        <w:rPr>
          <w:rFonts w:ascii="Calibri Light" w:hAnsi="Calibri Light" w:cs="Calibri"/>
          <w:sz w:val="18"/>
        </w:rPr>
        <w:t xml:space="preserve">Erasmus+ grant agreement.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The Receiving Institution confirms that the educational components listed in Table </w:t>
      </w:r>
      <w:proofErr w:type="gramStart"/>
      <w:r w:rsidRPr="007246A4">
        <w:rPr>
          <w:rFonts w:ascii="Calibri Light" w:hAnsi="Calibri Light" w:cs="Calibri"/>
          <w:sz w:val="18"/>
        </w:rPr>
        <w:t>A</w:t>
      </w:r>
      <w:proofErr w:type="gramEnd"/>
      <w:r w:rsidRPr="007246A4">
        <w:rPr>
          <w:rFonts w:ascii="Calibri Light" w:hAnsi="Calibri Light" w:cs="Calibri"/>
          <w:sz w:val="18"/>
        </w:rPr>
        <w:t xml:space="preserve"> are in line with its course catalogue and should be available to the student.</w:t>
      </w:r>
    </w:p>
    <w:p w:rsidR="007246A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The Sending Institution commits to recognise all the credits or equivalent units gained at the Receiving Institution for the successfully completed educational components and to count them</w:t>
      </w:r>
      <w:r w:rsidRPr="007246A4">
        <w:rPr>
          <w:rFonts w:ascii="Calibri Light" w:hAnsi="Calibri Light" w:cs="Calibri"/>
          <w:sz w:val="18"/>
        </w:rPr>
        <w:t xml:space="preserve"> </w:t>
      </w:r>
      <w:r w:rsidRPr="007246A4">
        <w:rPr>
          <w:rFonts w:ascii="Calibri Light" w:hAnsi="Calibri Light" w:cs="Calibri"/>
          <w:sz w:val="18"/>
        </w:rPr>
        <w:t xml:space="preserve">towards the student's degree as described in Table B. Any exceptions to this rule are documented in an annex of this Learning Agreement and agreed by all parties. </w:t>
      </w:r>
    </w:p>
    <w:p w:rsidR="00D1300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The student and the</w:t>
      </w:r>
      <w:r w:rsidRPr="007246A4">
        <w:rPr>
          <w:rFonts w:ascii="Calibri Light" w:hAnsi="Calibri Light" w:cs="Calibri"/>
          <w:sz w:val="18"/>
        </w:rPr>
        <w:t xml:space="preserve"> </w:t>
      </w:r>
      <w:r w:rsidRPr="007246A4">
        <w:rPr>
          <w:rFonts w:ascii="Calibri Light" w:hAnsi="Calibri Light" w:cs="Calibri"/>
          <w:sz w:val="18"/>
        </w:rPr>
        <w:t>Receiving Institution will</w:t>
      </w:r>
      <w:r w:rsidRPr="007246A4">
        <w:rPr>
          <w:rFonts w:ascii="Calibri Light" w:hAnsi="Calibri Light" w:cs="Calibri"/>
          <w:sz w:val="18"/>
        </w:rPr>
        <w:t xml:space="preserve"> </w:t>
      </w:r>
      <w:r w:rsidRPr="007246A4">
        <w:rPr>
          <w:rFonts w:ascii="Calibri Light" w:hAnsi="Calibri Light" w:cs="Calibri"/>
          <w:sz w:val="18"/>
        </w:rPr>
        <w:t>communicate to the Sending Institution any problems or changes regarding the study programme, responsible persons and/or study period.</w:t>
      </w:r>
    </w:p>
    <w:p w:rsidR="007246A4" w:rsidRPr="007246A4" w:rsidRDefault="007246A4" w:rsidP="007246A4">
      <w:pPr>
        <w:pStyle w:val="Listenabsatz"/>
        <w:ind w:left="360"/>
        <w:rPr>
          <w:rFonts w:ascii="Calibri Light" w:hAnsi="Calibri Light" w:cs="Calibri"/>
          <w:b/>
          <w:sz w:val="18"/>
        </w:rPr>
      </w:pPr>
      <w:bookmarkStart w:id="0" w:name="_GoBack"/>
      <w:bookmarkEnd w:id="0"/>
    </w:p>
    <w:p w:rsidR="00D13004" w:rsidRPr="00D13004" w:rsidRDefault="00D13004" w:rsidP="00D13004">
      <w:pPr>
        <w:rPr>
          <w:rFonts w:ascii="Calibri Light" w:hAnsi="Calibri Light" w:cs="Calibri"/>
          <w:b/>
          <w:sz w:val="20"/>
        </w:rPr>
      </w:pPr>
      <w:r w:rsidRPr="00D13004">
        <w:rPr>
          <w:rFonts w:ascii="Calibri Light" w:hAnsi="Calibri Light" w:cs="Calibri"/>
          <w:b/>
          <w:sz w:val="20"/>
        </w:rPr>
        <w:t xml:space="preserve">The </w:t>
      </w:r>
      <w:proofErr w:type="spellStart"/>
      <w:r w:rsidRPr="00D13004">
        <w:rPr>
          <w:rFonts w:ascii="Calibri Light" w:hAnsi="Calibri Light" w:cs="Calibri"/>
          <w:b/>
          <w:sz w:val="20"/>
        </w:rPr>
        <w:t>student</w:t>
      </w:r>
      <w:proofErr w:type="spellEnd"/>
    </w:p>
    <w:tbl>
      <w:tblPr>
        <w:tblW w:w="8832" w:type="dxa"/>
        <w:jc w:val="center"/>
        <w:tblInd w:w="985" w:type="dxa"/>
        <w:tblLayout w:type="fixed"/>
        <w:tblLook w:val="0000" w:firstRow="0" w:lastRow="0" w:firstColumn="0" w:lastColumn="0" w:noHBand="0" w:noVBand="0"/>
      </w:tblPr>
      <w:tblGrid>
        <w:gridCol w:w="8832"/>
      </w:tblGrid>
      <w:tr w:rsidR="00D13004" w:rsidRPr="000F57F7" w:rsidTr="00AD6096">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rsidR="00D13004" w:rsidRDefault="00D13004" w:rsidP="006414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D13004" w:rsidRDefault="00D13004" w:rsidP="0064142C">
            <w:pPr>
              <w:tabs>
                <w:tab w:val="left" w:pos="2771"/>
                <w:tab w:val="left" w:pos="6165"/>
                <w:tab w:val="left" w:pos="6882"/>
              </w:tabs>
              <w:spacing w:after="0"/>
              <w:rPr>
                <w:rFonts w:ascii="Calibri Light" w:hAnsi="Calibri Light" w:cs="Calibri"/>
                <w:color w:val="002060"/>
                <w:sz w:val="20"/>
                <w:lang w:val="en-GB"/>
              </w:rPr>
            </w:pPr>
          </w:p>
          <w:p w:rsidR="00D13004" w:rsidRPr="000F57F7" w:rsidRDefault="00D13004" w:rsidP="0064142C">
            <w:pPr>
              <w:tabs>
                <w:tab w:val="left" w:pos="2771"/>
                <w:tab w:val="left" w:pos="6165"/>
                <w:tab w:val="left" w:pos="6882"/>
              </w:tabs>
              <w:spacing w:after="0"/>
              <w:rPr>
                <w:rFonts w:ascii="Calibri Light" w:hAnsi="Calibri Light" w:cs="Calibri"/>
                <w:color w:val="002060"/>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0"/>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Pr="000F57F7" w:rsidRDefault="00F62DF0" w:rsidP="00A6224A">
            <w:pPr>
              <w:tabs>
                <w:tab w:val="left" w:pos="3712"/>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A6224A">
            <w:pPr>
              <w:tabs>
                <w:tab w:val="left" w:pos="3696"/>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E-mail:</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2D2E35">
            <w:pPr>
              <w:tabs>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p w:rsidR="004638A9" w:rsidRPr="000F57F7" w:rsidRDefault="004638A9" w:rsidP="002F532B">
            <w:pPr>
              <w:tabs>
                <w:tab w:val="left" w:pos="1727"/>
                <w:tab w:val="left" w:pos="5271"/>
                <w:tab w:val="left" w:pos="6263"/>
              </w:tabs>
              <w:spacing w:after="0"/>
              <w:rPr>
                <w:rFonts w:ascii="Calibri Light" w:hAnsi="Calibri Light" w:cs="Calibri"/>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1"/>
      </w:r>
      <w:r>
        <w:rPr>
          <w:rFonts w:ascii="Calibri Light" w:hAnsi="Calibri Light" w:cs="Calibri"/>
          <w:b/>
          <w:sz w:val="20"/>
          <w:lang w:val="en-GB"/>
        </w:rPr>
        <w:t xml:space="preserve"> in the receiving institution</w:t>
      </w: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p w:rsidR="00F62DF0"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F532B">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tc>
      </w:tr>
    </w:tbl>
    <w:p w:rsidR="00157C5E" w:rsidRPr="00481360" w:rsidRDefault="00157C5E" w:rsidP="00AD6096">
      <w:pPr>
        <w:spacing w:after="0"/>
        <w:jc w:val="left"/>
        <w:rPr>
          <w:rFonts w:ascii="Calibri Light" w:hAnsi="Calibri Light"/>
          <w:lang w:val="en-GB"/>
        </w:rPr>
      </w:pPr>
    </w:p>
    <w:sectPr w:rsidR="00157C5E" w:rsidRPr="00481360" w:rsidSect="00704200">
      <w:headerReference w:type="default" r:id="rId13"/>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C3" w:rsidRDefault="00F525C3">
      <w:r>
        <w:separator/>
      </w:r>
    </w:p>
  </w:endnote>
  <w:endnote w:type="continuationSeparator" w:id="0">
    <w:p w:rsidR="00F525C3" w:rsidRDefault="00F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jc w:val="right"/>
    </w:pPr>
    <w:r>
      <w:fldChar w:fldCharType="begin"/>
    </w:r>
    <w:r>
      <w:instrText xml:space="preserve"> PAGE   \* MERGEFORMAT </w:instrText>
    </w:r>
    <w:r>
      <w:fldChar w:fldCharType="separate"/>
    </w:r>
    <w:r w:rsidR="007246A4">
      <w:rPr>
        <w:noProof/>
      </w:rPr>
      <w:t>3</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C3" w:rsidRDefault="00F525C3" w:rsidP="00EA2D0E">
      <w:pPr>
        <w:spacing w:after="0"/>
      </w:pPr>
      <w:r>
        <w:separator/>
      </w:r>
    </w:p>
  </w:footnote>
  <w:footnote w:type="continuationSeparator" w:id="0">
    <w:p w:rsidR="00F525C3" w:rsidRDefault="00F525C3">
      <w:r>
        <w:continuationSeparator/>
      </w:r>
    </w:p>
  </w:footnote>
  <w:footnote w:id="1">
    <w:p w:rsidR="00F62DF0" w:rsidRPr="00284950" w:rsidRDefault="00F62DF0" w:rsidP="00B45273">
      <w:pPr>
        <w:pStyle w:val="Funotentext"/>
        <w:spacing w:after="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proofErr w:type="spellStart"/>
      <w:r w:rsidR="00F528BC">
        <w:rPr>
          <w:rFonts w:asciiTheme="minorHAnsi" w:hAnsiTheme="minorHAnsi"/>
          <w:sz w:val="18"/>
          <w:szCs w:val="18"/>
        </w:rPr>
        <w:t>See</w:t>
      </w:r>
      <w:proofErr w:type="spellEnd"/>
      <w:r w:rsidR="00F528BC">
        <w:rPr>
          <w:rFonts w:asciiTheme="minorHAnsi" w:hAnsiTheme="minorHAnsi"/>
          <w:sz w:val="18"/>
          <w:szCs w:val="18"/>
        </w:rPr>
        <w:t xml:space="preserve"> </w:t>
      </w:r>
      <w:r w:rsidR="00F528BC" w:rsidRPr="00284950">
        <w:rPr>
          <w:rFonts w:asciiTheme="minorHAnsi" w:hAnsiTheme="minorHAnsi"/>
          <w:sz w:val="18"/>
          <w:szCs w:val="18"/>
        </w:rPr>
        <w:t>Guidelines</w:t>
      </w:r>
      <w:r w:rsidRPr="00284950">
        <w:rPr>
          <w:rFonts w:asciiTheme="minorHAnsi" w:hAnsiTheme="minorHAnsi"/>
          <w:sz w:val="18"/>
          <w:szCs w:val="18"/>
        </w:rPr>
        <w:t xml:space="preserve"> </w:t>
      </w:r>
      <w:r w:rsidR="004F2137">
        <w:rPr>
          <w:rFonts w:asciiTheme="minorHAnsi" w:hAnsiTheme="minorHAnsi"/>
          <w:sz w:val="18"/>
          <w:szCs w:val="18"/>
        </w:rPr>
        <w:t>in</w:t>
      </w:r>
      <w:r w:rsidRPr="00284950">
        <w:rPr>
          <w:rFonts w:asciiTheme="minorHAnsi" w:hAnsiTheme="minorHAnsi"/>
          <w:sz w:val="18"/>
          <w:szCs w:val="18"/>
        </w:rPr>
        <w:t xml:space="preserve"> </w:t>
      </w:r>
      <w:proofErr w:type="spellStart"/>
      <w:r w:rsidRPr="00284950">
        <w:rPr>
          <w:rFonts w:asciiTheme="minorHAnsi" w:hAnsiTheme="minorHAnsi"/>
          <w:sz w:val="18"/>
          <w:szCs w:val="18"/>
        </w:rPr>
        <w:t>Annex</w:t>
      </w:r>
      <w:proofErr w:type="spellEnd"/>
      <w:r w:rsidRPr="00284950">
        <w:rPr>
          <w:rFonts w:asciiTheme="minorHAnsi" w:hAnsiTheme="minorHAnsi"/>
          <w:sz w:val="18"/>
          <w:szCs w:val="18"/>
        </w:rPr>
        <w:t xml:space="preserve"> 1</w:t>
      </w:r>
    </w:p>
  </w:footnote>
  <w:footnote w:id="2">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 xml:space="preserve">Nationality: </w:t>
      </w:r>
      <w:r w:rsidRPr="00284950">
        <w:rPr>
          <w:rFonts w:asciiTheme="minorHAnsi" w:hAnsiTheme="minorHAnsi"/>
          <w:sz w:val="18"/>
          <w:szCs w:val="18"/>
          <w:lang w:val="en-GB"/>
        </w:rPr>
        <w:t>Country to which the person belongs administratively and that issues the ID card and/or passport.</w:t>
      </w:r>
    </w:p>
  </w:footnote>
  <w:footnote w:id="3">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Study cycle:</w:t>
      </w:r>
      <w:r w:rsidRPr="00284950">
        <w:rPr>
          <w:rFonts w:asciiTheme="minorHAnsi" w:hAnsiTheme="minorHAnsi"/>
          <w:sz w:val="18"/>
          <w:szCs w:val="18"/>
          <w:lang w:val="en-GB"/>
        </w:rPr>
        <w:t xml:space="preserve"> Short cycle</w:t>
      </w:r>
      <w:r w:rsidR="00245F7F">
        <w:rPr>
          <w:rFonts w:asciiTheme="minorHAnsi" w:hAnsiTheme="minorHAnsi"/>
          <w:sz w:val="18"/>
          <w:szCs w:val="18"/>
          <w:lang w:val="en-GB"/>
        </w:rPr>
        <w:t xml:space="preserve"> (EQF level 5)</w:t>
      </w:r>
      <w:r w:rsidRPr="00284950">
        <w:rPr>
          <w:rFonts w:asciiTheme="minorHAnsi" w:hAnsiTheme="minorHAnsi"/>
          <w:sz w:val="18"/>
          <w:szCs w:val="18"/>
          <w:lang w:val="en-GB"/>
        </w:rPr>
        <w:t xml:space="preserve"> / bachelor or equivalent first cycle</w:t>
      </w:r>
      <w:r w:rsidR="00245F7F">
        <w:rPr>
          <w:rFonts w:asciiTheme="minorHAnsi" w:hAnsiTheme="minorHAnsi"/>
          <w:sz w:val="18"/>
          <w:szCs w:val="18"/>
          <w:lang w:val="en-GB"/>
        </w:rPr>
        <w:t xml:space="preserve"> (EQF level 6)</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xml:space="preserve">  / master or equivalent second cycle</w:t>
      </w:r>
      <w:r w:rsidR="00245F7F">
        <w:rPr>
          <w:rFonts w:asciiTheme="minorHAnsi" w:hAnsiTheme="minorHAnsi"/>
          <w:sz w:val="18"/>
          <w:szCs w:val="18"/>
          <w:lang w:val="en-GB"/>
        </w:rPr>
        <w:t>(EQF level 7)</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doctorate or equiva</w:t>
      </w:r>
      <w:r w:rsidR="00F361AF" w:rsidRPr="00284950">
        <w:rPr>
          <w:rFonts w:asciiTheme="minorHAnsi" w:hAnsiTheme="minorHAnsi"/>
          <w:sz w:val="18"/>
          <w:szCs w:val="18"/>
          <w:lang w:val="en-GB"/>
        </w:rPr>
        <w:t>lent third cycle</w:t>
      </w:r>
      <w:r w:rsidR="00245F7F">
        <w:rPr>
          <w:rFonts w:asciiTheme="minorHAnsi" w:hAnsiTheme="minorHAnsi"/>
          <w:sz w:val="18"/>
          <w:szCs w:val="18"/>
          <w:lang w:val="en-GB"/>
        </w:rPr>
        <w:t xml:space="preserve"> (EQF level 8)</w:t>
      </w:r>
      <w:r w:rsidR="00245F7F" w:rsidRPr="00284950">
        <w:rPr>
          <w:rFonts w:asciiTheme="minorHAnsi" w:hAnsiTheme="minorHAnsi"/>
          <w:sz w:val="18"/>
          <w:szCs w:val="18"/>
          <w:lang w:val="en-GB"/>
        </w:rPr>
        <w:t xml:space="preserve">  </w:t>
      </w:r>
    </w:p>
  </w:footnote>
  <w:footnote w:id="4">
    <w:p w:rsidR="008413BA" w:rsidRPr="00284950" w:rsidRDefault="008413BA" w:rsidP="00B45273">
      <w:pPr>
        <w:spacing w:after="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00941EB0" w:rsidRPr="00284950">
        <w:rPr>
          <w:rFonts w:asciiTheme="minorHAnsi" w:hAnsiTheme="minorHAnsi"/>
          <w:b/>
          <w:sz w:val="18"/>
          <w:szCs w:val="18"/>
          <w:lang w:val="en-GB"/>
        </w:rPr>
        <w:t>Field of Education</w:t>
      </w:r>
      <w:r w:rsidR="003415D7" w:rsidRPr="00284950">
        <w:rPr>
          <w:rFonts w:asciiTheme="minorHAnsi" w:hAnsiTheme="minorHAnsi"/>
          <w:b/>
          <w:sz w:val="18"/>
          <w:szCs w:val="18"/>
          <w:lang w:val="en-GB"/>
        </w:rPr>
        <w:t>:</w:t>
      </w:r>
      <w:r w:rsidR="003415D7" w:rsidRPr="00284950">
        <w:rPr>
          <w:rFonts w:asciiTheme="minorHAnsi" w:hAnsiTheme="minorHAnsi"/>
          <w:sz w:val="18"/>
          <w:szCs w:val="18"/>
          <w:lang w:val="en-GB"/>
        </w:rPr>
        <w:t xml:space="preserve"> </w:t>
      </w:r>
      <w:r w:rsidRPr="00284950">
        <w:rPr>
          <w:rFonts w:asciiTheme="minorHAnsi" w:hAnsiTheme="minorHAnsi"/>
          <w:sz w:val="18"/>
          <w:szCs w:val="18"/>
          <w:lang w:val="en-GB"/>
        </w:rPr>
        <w:t>T</w:t>
      </w:r>
      <w:r w:rsidRPr="00284950">
        <w:rPr>
          <w:rFonts w:asciiTheme="minorHAnsi" w:hAnsiTheme="minorHAnsi"/>
          <w:color w:val="000080"/>
          <w:sz w:val="18"/>
          <w:szCs w:val="18"/>
          <w:lang w:val="en-GB" w:eastAsia="en-GB"/>
        </w:rPr>
        <w:t>he</w:t>
      </w:r>
      <w:r w:rsidRPr="00284950">
        <w:rPr>
          <w:rFonts w:asciiTheme="minorHAnsi" w:hAnsiTheme="minorHAnsi"/>
          <w:sz w:val="18"/>
          <w:szCs w:val="18"/>
          <w:lang w:val="en-GB"/>
        </w:rPr>
        <w:t xml:space="preserve"> </w:t>
      </w:r>
      <w:hyperlink r:id="rId1" w:history="1">
        <w:r w:rsidRPr="00284950">
          <w:rPr>
            <w:rStyle w:val="Hyperlink"/>
            <w:rFonts w:asciiTheme="minorHAnsi" w:hAnsiTheme="minorHAnsi"/>
            <w:sz w:val="18"/>
            <w:szCs w:val="18"/>
            <w:lang w:val="en-GB"/>
          </w:rPr>
          <w:t>ISCED-F 2013 search tool</w:t>
        </w:r>
      </w:hyperlink>
      <w:r w:rsidRPr="00284950">
        <w:rPr>
          <w:rFonts w:asciiTheme="minorHAnsi" w:hAnsiTheme="minorHAnsi"/>
          <w:sz w:val="18"/>
          <w:szCs w:val="18"/>
          <w:lang w:val="en-GB"/>
        </w:rPr>
        <w:t xml:space="preserve"> available at </w:t>
      </w:r>
      <w:hyperlink r:id="rId2" w:history="1">
        <w:r w:rsidRPr="00284950">
          <w:rPr>
            <w:rStyle w:val="Hyperlink"/>
            <w:rFonts w:asciiTheme="minorHAnsi" w:hAnsiTheme="minorHAnsi"/>
            <w:sz w:val="18"/>
            <w:szCs w:val="18"/>
            <w:lang w:val="en-GB"/>
          </w:rPr>
          <w:t>http://ec.europa.eu/education/tools/isced-f_en.htm</w:t>
        </w:r>
      </w:hyperlink>
      <w:r w:rsidRPr="00284950">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5">
    <w:p w:rsidR="003415D7" w:rsidRPr="00284950" w:rsidRDefault="003415D7" w:rsidP="00B45273">
      <w:pPr>
        <w:pStyle w:val="Funotentext"/>
        <w:spacing w:after="0"/>
        <w:ind w:left="0" w:firstLine="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r w:rsidRPr="00284950">
        <w:rPr>
          <w:rFonts w:asciiTheme="minorHAnsi" w:hAnsiTheme="minorHAnsi"/>
          <w:b/>
          <w:sz w:val="18"/>
          <w:szCs w:val="18"/>
          <w:lang w:val="en-GB"/>
        </w:rPr>
        <w:t>Erasmus code</w:t>
      </w:r>
      <w:r w:rsidRPr="00284950">
        <w:rPr>
          <w:rFonts w:asciiTheme="minorHAnsi" w:hAnsi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b/>
          <w:sz w:val="18"/>
          <w:szCs w:val="18"/>
          <w:lang w:val="en-GB"/>
        </w:rPr>
        <w:t>Country code</w:t>
      </w:r>
      <w:r w:rsidRPr="00284950">
        <w:rPr>
          <w:rFonts w:asciiTheme="minorHAnsi" w:hAnsiTheme="minorHAnsi"/>
          <w:sz w:val="18"/>
          <w:szCs w:val="18"/>
          <w:lang w:val="en-GB"/>
        </w:rPr>
        <w:t xml:space="preserve">: ISO 3166-2 country codes available at: </w:t>
      </w:r>
      <w:hyperlink r:id="rId3" w:anchor="search" w:history="1">
        <w:r w:rsidR="00746CF7" w:rsidRPr="00713EF1">
          <w:rPr>
            <w:rStyle w:val="Hyperlink"/>
            <w:rFonts w:asciiTheme="minorHAnsi" w:hAnsiTheme="minorHAnsi"/>
            <w:sz w:val="18"/>
            <w:szCs w:val="18"/>
            <w:lang w:val="en-GB"/>
          </w:rPr>
          <w:t>https://www.iso.org/obp/ui/#search</w:t>
        </w:r>
      </w:hyperlink>
      <w:r w:rsidR="00746CF7">
        <w:rPr>
          <w:rFonts w:asciiTheme="minorHAnsi" w:hAnsiTheme="minorHAnsi"/>
          <w:sz w:val="18"/>
          <w:szCs w:val="18"/>
          <w:lang w:val="en-GB"/>
        </w:rPr>
        <w:t xml:space="preserve">. </w:t>
      </w:r>
    </w:p>
  </w:footnote>
  <w:footnote w:id="7">
    <w:p w:rsidR="00E70E19" w:rsidRPr="005B16F2" w:rsidRDefault="00E70E19" w:rsidP="00FD6D7B">
      <w:pPr>
        <w:keepNext/>
        <w:keepLines/>
        <w:tabs>
          <w:tab w:val="left" w:pos="426"/>
        </w:tabs>
        <w:spacing w:after="0"/>
        <w:rPr>
          <w:rFonts w:asciiTheme="minorHAnsi" w:hAnsiTheme="minorHAnsi"/>
          <w:lang w:val="en-GB"/>
        </w:rPr>
      </w:pPr>
      <w:r w:rsidRPr="005B16F2">
        <w:rPr>
          <w:rStyle w:val="Funotenzeichen"/>
          <w:rFonts w:asciiTheme="minorHAnsi" w:hAnsiTheme="minorHAnsi"/>
          <w:sz w:val="18"/>
          <w:szCs w:val="18"/>
        </w:rPr>
        <w:footnoteRef/>
      </w:r>
      <w:r w:rsidRPr="005B16F2">
        <w:rPr>
          <w:rFonts w:asciiTheme="minorHAnsi" w:hAnsiTheme="minorHAnsi"/>
          <w:sz w:val="18"/>
          <w:szCs w:val="18"/>
        </w:rPr>
        <w:t xml:space="preserve"> </w:t>
      </w:r>
      <w:r w:rsidRPr="005B16F2">
        <w:rPr>
          <w:rFonts w:asciiTheme="minorHAnsi" w:hAnsiTheme="minorHAnsi" w:cstheme="minorHAnsi"/>
          <w:sz w:val="18"/>
          <w:szCs w:val="18"/>
          <w:lang w:val="en-GB"/>
        </w:rPr>
        <w:t>An "</w:t>
      </w:r>
      <w:r w:rsidRPr="005B16F2">
        <w:rPr>
          <w:rFonts w:asciiTheme="minorHAnsi" w:hAnsiTheme="minorHAnsi" w:cstheme="minorHAnsi"/>
          <w:b/>
          <w:sz w:val="18"/>
          <w:szCs w:val="18"/>
          <w:lang w:val="en-GB"/>
        </w:rPr>
        <w:t>educational component</w:t>
      </w:r>
      <w:r w:rsidRPr="005B16F2">
        <w:rPr>
          <w:rFonts w:asciiTheme="minorHAnsi" w:hAnsiTheme="minorHAnsi" w:cstheme="minorHAnsi"/>
          <w:sz w:val="18"/>
          <w:szCs w:val="18"/>
          <w:lang w:val="en-GB"/>
        </w:rPr>
        <w:t>" is a self-contained and formal structured learning experience that features learning outcomes, credits and forms of assessment. Examples of</w:t>
      </w:r>
      <w:r w:rsidRPr="005B16F2">
        <w:rPr>
          <w:rFonts w:asciiTheme="minorHAnsi" w:hAnsiTheme="minorHAnsi" w:cstheme="minorHAnsi"/>
          <w:color w:val="FF0000"/>
          <w:sz w:val="18"/>
          <w:szCs w:val="18"/>
          <w:lang w:val="en-GB"/>
        </w:rPr>
        <w:t xml:space="preserve"> </w:t>
      </w:r>
      <w:r w:rsidRPr="005B16F2">
        <w:rPr>
          <w:rFonts w:asciiTheme="minorHAnsi" w:hAnsiTheme="minorHAnsi" w:cstheme="minorHAnsi"/>
          <w:sz w:val="18"/>
          <w:szCs w:val="18"/>
          <w:lang w:val="en-GB"/>
        </w:rPr>
        <w:t xml:space="preserve">educational components are: a course, module, seminar, laboratory work, </w:t>
      </w:r>
      <w:proofErr w:type="gramStart"/>
      <w:r w:rsidRPr="005B16F2">
        <w:rPr>
          <w:rFonts w:asciiTheme="minorHAnsi" w:hAnsiTheme="minorHAnsi" w:cstheme="minorHAnsi"/>
          <w:sz w:val="18"/>
          <w:szCs w:val="18"/>
          <w:lang w:val="en-GB"/>
        </w:rPr>
        <w:t>practical</w:t>
      </w:r>
      <w:proofErr w:type="gramEnd"/>
      <w:r w:rsidRPr="005B16F2">
        <w:rPr>
          <w:rFonts w:asciiTheme="minorHAnsi" w:hAnsiTheme="minorHAnsi" w:cstheme="minorHAnsi"/>
          <w:sz w:val="18"/>
          <w:szCs w:val="18"/>
          <w:lang w:val="en-GB"/>
        </w:rPr>
        <w:t xml:space="preserve"> work, preparation/research for a thesis, mobility window or free electives.</w:t>
      </w:r>
    </w:p>
  </w:footnote>
  <w:footnote w:id="8">
    <w:p w:rsidR="00715BD7" w:rsidRPr="005B16F2" w:rsidRDefault="00715BD7" w:rsidP="009E62DC">
      <w:pPr>
        <w:pStyle w:val="Funotentext"/>
        <w:spacing w:after="0"/>
        <w:ind w:left="0" w:firstLine="0"/>
        <w:rPr>
          <w:rFonts w:asciiTheme="minorHAnsi" w:hAnsiTheme="minorHAnsi"/>
          <w:sz w:val="18"/>
          <w:szCs w:val="18"/>
          <w:lang w:val="en-GB"/>
        </w:rPr>
      </w:pPr>
      <w:r w:rsidRPr="005B16F2">
        <w:rPr>
          <w:rStyle w:val="Funotenzeichen"/>
          <w:rFonts w:asciiTheme="minorHAnsi" w:hAnsiTheme="minorHAnsi"/>
          <w:sz w:val="18"/>
          <w:szCs w:val="18"/>
          <w:lang w:val="en-GB"/>
        </w:rPr>
        <w:footnoteRef/>
      </w:r>
      <w:r w:rsidRPr="005B16F2">
        <w:rPr>
          <w:rFonts w:asciiTheme="minorHAnsi" w:hAnsiTheme="minorHAnsi"/>
          <w:sz w:val="18"/>
          <w:szCs w:val="18"/>
          <w:lang w:val="en-GB"/>
        </w:rPr>
        <w:t xml:space="preserve"> </w:t>
      </w:r>
      <w:r w:rsidRPr="005B16F2">
        <w:rPr>
          <w:rFonts w:asciiTheme="minorHAnsi" w:hAnsiTheme="minorHAnsi"/>
          <w:b/>
          <w:sz w:val="18"/>
          <w:szCs w:val="18"/>
          <w:lang w:val="en-GB"/>
        </w:rPr>
        <w:t>Course catalogue:</w:t>
      </w:r>
      <w:r w:rsidRPr="005B16F2">
        <w:rPr>
          <w:rFonts w:asciiTheme="minorHAnsi" w:hAnsiTheme="minorHAnsi"/>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9">
    <w:p w:rsidR="008413BA" w:rsidRPr="00AD6096" w:rsidRDefault="008413BA" w:rsidP="00F14FA8">
      <w:pPr>
        <w:pStyle w:val="Funotentext"/>
        <w:tabs>
          <w:tab w:val="left" w:pos="142"/>
        </w:tabs>
        <w:spacing w:after="0"/>
        <w:ind w:left="142" w:hanging="142"/>
        <w:jc w:val="left"/>
        <w:rPr>
          <w:rFonts w:asciiTheme="minorHAnsi" w:hAnsiTheme="minorHAnsi"/>
          <w:sz w:val="18"/>
          <w:szCs w:val="18"/>
          <w:lang w:val="en-GB"/>
        </w:rPr>
      </w:pPr>
      <w:r w:rsidRPr="00AD6096">
        <w:rPr>
          <w:rStyle w:val="Funotenzeichen"/>
          <w:rFonts w:asciiTheme="minorHAnsi" w:hAnsiTheme="minorHAnsi"/>
          <w:sz w:val="18"/>
          <w:szCs w:val="18"/>
        </w:rPr>
        <w:footnoteRef/>
      </w:r>
      <w:r w:rsidR="00645EA5" w:rsidRPr="00AD6096">
        <w:rPr>
          <w:rFonts w:asciiTheme="minorHAnsi" w:hAnsiTheme="minorHAnsi"/>
          <w:sz w:val="18"/>
          <w:szCs w:val="18"/>
          <w:lang w:val="en-GB"/>
        </w:rPr>
        <w:tab/>
      </w:r>
      <w:r w:rsidR="00F52290" w:rsidRPr="00AD6096">
        <w:rPr>
          <w:rFonts w:asciiTheme="minorHAnsi" w:hAnsiTheme="minorHAnsi"/>
          <w:b/>
          <w:sz w:val="18"/>
          <w:szCs w:val="18"/>
          <w:lang w:val="en-GB"/>
        </w:rPr>
        <w:t xml:space="preserve">Level of competence: </w:t>
      </w:r>
      <w:r w:rsidRPr="00AD6096">
        <w:rPr>
          <w:rFonts w:asciiTheme="minorHAnsi" w:hAnsiTheme="minorHAnsi"/>
          <w:sz w:val="18"/>
          <w:szCs w:val="18"/>
          <w:lang w:val="en-GB"/>
        </w:rPr>
        <w:t>For the Common European Framework of Reference for Languages (</w:t>
      </w:r>
      <w:r w:rsidRPr="00AD6096">
        <w:rPr>
          <w:rFonts w:asciiTheme="minorHAnsi" w:hAnsiTheme="minorHAnsi"/>
          <w:b/>
          <w:sz w:val="18"/>
          <w:szCs w:val="18"/>
          <w:lang w:val="en-GB"/>
        </w:rPr>
        <w:t>CEFR</w:t>
      </w:r>
      <w:r w:rsidRPr="00AD6096">
        <w:rPr>
          <w:rFonts w:asciiTheme="minorHAnsi" w:hAnsiTheme="minorHAnsi"/>
          <w:sz w:val="18"/>
          <w:szCs w:val="18"/>
          <w:lang w:val="en-GB"/>
        </w:rPr>
        <w:t xml:space="preserve">) see </w:t>
      </w:r>
      <w:hyperlink r:id="rId4" w:history="1">
        <w:r w:rsidRPr="00AD6096">
          <w:rPr>
            <w:rStyle w:val="Hyperlink"/>
            <w:rFonts w:asciiTheme="minorHAnsi" w:hAnsiTheme="minorHAnsi"/>
            <w:sz w:val="18"/>
            <w:szCs w:val="18"/>
            <w:lang w:val="en-GB"/>
          </w:rPr>
          <w:t>http://europass.cedefop.europa.eu/en/resources/european-language-levels-cefr</w:t>
        </w:r>
      </w:hyperlink>
    </w:p>
  </w:footnote>
  <w:footnote w:id="10">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b/>
          <w:sz w:val="18"/>
          <w:szCs w:val="18"/>
          <w:lang w:val="en-GB"/>
        </w:rPr>
        <w:t xml:space="preserve"> Responsible person in the sending institution</w:t>
      </w:r>
      <w:r w:rsidRPr="00AD6096">
        <w:rPr>
          <w:rFonts w:asciiTheme="minorHAnsi" w:hAnsiTheme="minorHAnsi"/>
          <w:sz w:val="18"/>
          <w:szCs w:val="18"/>
          <w:lang w:val="en-GB"/>
        </w:rPr>
        <w:t xml:space="preserve">: </w:t>
      </w:r>
      <w:r w:rsidR="00FA5C2E" w:rsidRPr="00AD6096">
        <w:rPr>
          <w:rFonts w:asciiTheme="minorHAnsi" w:hAnsiTheme="minorHAnsi"/>
          <w:sz w:val="18"/>
          <w:szCs w:val="18"/>
          <w:lang w:val="en-GB"/>
        </w:rPr>
        <w:t>an academic who has the authority to approve the Learning Agre</w:t>
      </w:r>
      <w:r w:rsidR="00FA5C2E" w:rsidRPr="00AD6096">
        <w:rPr>
          <w:rFonts w:asciiTheme="minorHAnsi" w:hAnsiTheme="minorHAnsi"/>
          <w:sz w:val="18"/>
          <w:szCs w:val="18"/>
          <w:lang w:val="en-GB"/>
        </w:rPr>
        <w:t>e</w:t>
      </w:r>
      <w:r w:rsidR="00FA5C2E" w:rsidRPr="00AD6096">
        <w:rPr>
          <w:rFonts w:asciiTheme="minorHAnsi" w:hAnsiTheme="minorHAnsi"/>
          <w:sz w:val="18"/>
          <w:szCs w:val="18"/>
          <w:lang w:val="en-GB"/>
        </w:rPr>
        <w:t>ment, to exceptionally amend it when it is needed, as well as to guarantee full recognition of such programme on b</w:t>
      </w:r>
      <w:r w:rsidR="00FA5C2E" w:rsidRPr="00AD6096">
        <w:rPr>
          <w:rFonts w:asciiTheme="minorHAnsi" w:hAnsiTheme="minorHAnsi"/>
          <w:sz w:val="18"/>
          <w:szCs w:val="18"/>
          <w:lang w:val="en-GB"/>
        </w:rPr>
        <w:t>e</w:t>
      </w:r>
      <w:r w:rsidR="00FA5C2E" w:rsidRPr="00AD6096">
        <w:rPr>
          <w:rFonts w:asciiTheme="minorHAnsi" w:hAnsiTheme="minorHAnsi"/>
          <w:sz w:val="18"/>
          <w:szCs w:val="18"/>
          <w:lang w:val="en-GB"/>
        </w:rPr>
        <w:t>half of the responsible academic body. The name and email of the Responsible person must be filled in only in case it differs from that of the Contact person mentioned at the top of the document</w:t>
      </w:r>
      <w:proofErr w:type="gramStart"/>
      <w:r w:rsidR="00FA5C2E" w:rsidRPr="00AD6096">
        <w:rPr>
          <w:rFonts w:asciiTheme="minorHAnsi" w:hAnsiTheme="minorHAnsi"/>
          <w:sz w:val="18"/>
          <w:szCs w:val="18"/>
          <w:lang w:val="en-GB"/>
        </w:rPr>
        <w:t>.</w:t>
      </w:r>
      <w:r w:rsidRPr="00AD6096">
        <w:rPr>
          <w:rFonts w:asciiTheme="minorHAnsi" w:hAnsiTheme="minorHAnsi"/>
          <w:sz w:val="18"/>
          <w:szCs w:val="18"/>
          <w:lang w:val="en-GB"/>
        </w:rPr>
        <w:t>.</w:t>
      </w:r>
      <w:proofErr w:type="gramEnd"/>
    </w:p>
  </w:footnote>
  <w:footnote w:id="11">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sz w:val="18"/>
          <w:szCs w:val="18"/>
          <w:lang w:val="en-GB"/>
        </w:rPr>
        <w:t xml:space="preserve"> </w:t>
      </w:r>
      <w:r w:rsidRPr="00AD6096">
        <w:rPr>
          <w:rFonts w:asciiTheme="minorHAnsi" w:hAnsiTheme="minorHAnsi"/>
          <w:b/>
          <w:sz w:val="18"/>
          <w:szCs w:val="18"/>
          <w:lang w:val="en-GB"/>
        </w:rPr>
        <w:t>Responsible person in the receiving institution</w:t>
      </w:r>
      <w:r w:rsidRPr="00AD6096">
        <w:rPr>
          <w:rFonts w:asciiTheme="minorHAnsi" w:hAnsiTheme="minorHAnsi"/>
          <w:sz w:val="18"/>
          <w:szCs w:val="18"/>
          <w:lang w:val="en-GB"/>
        </w:rPr>
        <w:t>: an academic who has the authority to approve the mobility pr</w:t>
      </w:r>
      <w:r w:rsidRPr="00AD6096">
        <w:rPr>
          <w:rFonts w:asciiTheme="minorHAnsi" w:hAnsiTheme="minorHAnsi"/>
          <w:sz w:val="18"/>
          <w:szCs w:val="18"/>
          <w:lang w:val="en-GB"/>
        </w:rPr>
        <w:t>o</w:t>
      </w:r>
      <w:r w:rsidRPr="00AD6096">
        <w:rPr>
          <w:rFonts w:asciiTheme="minorHAnsi" w:hAnsiTheme="minorHAnsi"/>
          <w:sz w:val="18"/>
          <w:szCs w:val="18"/>
          <w:lang w:val="en-GB"/>
        </w:rPr>
        <w:t>gramme of incoming students and is committed to give them academic support in the course of their studies at the receiving institution.</w:t>
      </w:r>
      <w:r w:rsidR="00C4550F" w:rsidRPr="00AD6096">
        <w:rPr>
          <w:rFonts w:asciiTheme="minorHAnsi" w:hAnsiTheme="minorHAnsi"/>
        </w:rPr>
        <w:t xml:space="preserve"> T</w:t>
      </w:r>
      <w:r w:rsidR="00C4550F" w:rsidRPr="00AD6096">
        <w:rPr>
          <w:rFonts w:asciiTheme="minorHAnsi" w:hAnsiTheme="minorHAnsi"/>
          <w:sz w:val="18"/>
          <w:szCs w:val="18"/>
          <w:lang w:val="en-GB"/>
        </w:rPr>
        <w: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E8659A" w:rsidRPr="00967BFC" w:rsidTr="00E8659A">
      <w:trPr>
        <w:trHeight w:val="972"/>
      </w:trPr>
      <w:tc>
        <w:tcPr>
          <w:tcW w:w="9072" w:type="dxa"/>
          <w:vAlign w:val="center"/>
        </w:tcPr>
        <w:p w:rsidR="00E8659A" w:rsidRPr="00AD66BB" w:rsidRDefault="00E8659A"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72576" behindDoc="0" locked="0" layoutInCell="1" allowOverlap="1" wp14:anchorId="49945134" wp14:editId="59FC0A75">
                    <wp:simplePos x="0" y="0"/>
                    <wp:positionH relativeFrom="column">
                      <wp:posOffset>816610</wp:posOffset>
                    </wp:positionH>
                    <wp:positionV relativeFrom="paragraph">
                      <wp:posOffset>58420</wp:posOffset>
                    </wp:positionV>
                    <wp:extent cx="294449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9A" w:rsidRDefault="00E8659A"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E8659A" w:rsidRDefault="00E8659A" w:rsidP="006852C7">
                                <w:pPr>
                                  <w:tabs>
                                    <w:tab w:val="left" w:pos="3119"/>
                                  </w:tabs>
                                  <w:spacing w:after="0"/>
                                  <w:jc w:val="left"/>
                                  <w:rPr>
                                    <w:rFonts w:ascii="Verdana" w:hAnsi="Verdana"/>
                                    <w:b/>
                                    <w:i/>
                                    <w:color w:val="003CB4"/>
                                    <w:sz w:val="16"/>
                                    <w:szCs w:val="16"/>
                                    <w:lang w:val="en-GB"/>
                                  </w:rPr>
                                </w:pPr>
                              </w:p>
                              <w:p w:rsidR="00E8659A" w:rsidRPr="006852C7" w:rsidRDefault="00E8659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4.3pt;margin-top:4.6pt;width:231.8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Np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OEEJ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" filled="f" stroked="f">
                    <v:textbox>
                      <w:txbxContent>
                        <w:p w:rsidR="00E8659A" w:rsidRDefault="00E8659A"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E8659A" w:rsidRDefault="00E8659A" w:rsidP="006852C7">
                          <w:pPr>
                            <w:tabs>
                              <w:tab w:val="left" w:pos="3119"/>
                            </w:tabs>
                            <w:spacing w:after="0"/>
                            <w:jc w:val="left"/>
                            <w:rPr>
                              <w:rFonts w:ascii="Verdana" w:hAnsi="Verdana"/>
                              <w:b/>
                              <w:i/>
                              <w:color w:val="003CB4"/>
                              <w:sz w:val="16"/>
                              <w:szCs w:val="16"/>
                              <w:lang w:val="en-GB"/>
                            </w:rPr>
                          </w:pPr>
                        </w:p>
                        <w:p w:rsidR="00E8659A" w:rsidRPr="006852C7" w:rsidRDefault="00E8659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GB" w:eastAsia="en-GB"/>
            </w:rPr>
            <w:drawing>
              <wp:anchor distT="0" distB="0" distL="114300" distR="114300" simplePos="0" relativeHeight="251673600" behindDoc="0" locked="0" layoutInCell="1" allowOverlap="1" wp14:anchorId="352A0325" wp14:editId="27C777B6">
                <wp:simplePos x="0" y="0"/>
                <wp:positionH relativeFrom="margin">
                  <wp:posOffset>-2540</wp:posOffset>
                </wp:positionH>
                <wp:positionV relativeFrom="margin">
                  <wp:posOffset>102870</wp:posOffset>
                </wp:positionV>
                <wp:extent cx="1833245" cy="372110"/>
                <wp:effectExtent l="0" t="0" r="0" b="8890"/>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rsidR="00A54F83" w:rsidRPr="00FD64F1" w:rsidRDefault="00A54F83"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467D42" w:rsidRPr="00AD66BB" w:rsidTr="00A5507A">
      <w:trPr>
        <w:trHeight w:val="972"/>
      </w:trPr>
      <w:tc>
        <w:tcPr>
          <w:tcW w:w="9072" w:type="dxa"/>
          <w:vAlign w:val="center"/>
        </w:tcPr>
        <w:p w:rsidR="00467D42" w:rsidRPr="00AD66BB" w:rsidRDefault="00467D42" w:rsidP="00A5507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75648" behindDoc="0" locked="0" layoutInCell="1" allowOverlap="1" wp14:anchorId="01EF202F" wp14:editId="4DB250B0">
                    <wp:simplePos x="0" y="0"/>
                    <wp:positionH relativeFrom="column">
                      <wp:posOffset>819785</wp:posOffset>
                    </wp:positionH>
                    <wp:positionV relativeFrom="paragraph">
                      <wp:posOffset>62230</wp:posOffset>
                    </wp:positionV>
                    <wp:extent cx="30187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4.55pt;margin-top:4.9pt;width:237.7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Js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PLIIwXCZhKsJEkWZC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" filled="f" stroked="f">
                    <v:textbo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GB" w:eastAsia="en-GB"/>
            </w:rPr>
            <w:drawing>
              <wp:anchor distT="0" distB="0" distL="114300" distR="114300" simplePos="0" relativeHeight="251676672" behindDoc="0" locked="0" layoutInCell="1" allowOverlap="1" wp14:anchorId="4CCE50D2" wp14:editId="21FF73D0">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rsidR="00FB0B1D" w:rsidRPr="00467D42" w:rsidRDefault="00FB0B1D" w:rsidP="00467D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1E2C88"/>
    <w:multiLevelType w:val="hybridMultilevel"/>
    <w:tmpl w:val="439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1">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nsid w:val="70AD67A9"/>
    <w:multiLevelType w:val="hybridMultilevel"/>
    <w:tmpl w:val="1BF8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8"/>
  </w:num>
  <w:num w:numId="8">
    <w:abstractNumId w:val="29"/>
  </w:num>
  <w:num w:numId="9">
    <w:abstractNumId w:val="16"/>
  </w:num>
  <w:num w:numId="10">
    <w:abstractNumId w:val="27"/>
  </w:num>
  <w:num w:numId="11">
    <w:abstractNumId w:val="26"/>
  </w:num>
  <w:num w:numId="12">
    <w:abstractNumId w:val="22"/>
  </w:num>
  <w:num w:numId="13">
    <w:abstractNumId w:val="25"/>
  </w:num>
  <w:num w:numId="14">
    <w:abstractNumId w:val="12"/>
  </w:num>
  <w:num w:numId="15">
    <w:abstractNumId w:val="17"/>
  </w:num>
  <w:num w:numId="16">
    <w:abstractNumId w:val="9"/>
  </w:num>
  <w:num w:numId="17">
    <w:abstractNumId w:val="14"/>
  </w:num>
  <w:num w:numId="18">
    <w:abstractNumId w:val="31"/>
  </w:num>
  <w:num w:numId="19">
    <w:abstractNumId w:val="24"/>
  </w:num>
  <w:num w:numId="20">
    <w:abstractNumId w:val="10"/>
  </w:num>
  <w:num w:numId="21">
    <w:abstractNumId w:val="20"/>
  </w:num>
  <w:num w:numId="22">
    <w:abstractNumId w:val="21"/>
  </w:num>
  <w:num w:numId="23">
    <w:abstractNumId w:val="23"/>
  </w:num>
  <w:num w:numId="24">
    <w:abstractNumId w:val="8"/>
  </w:num>
  <w:num w:numId="25">
    <w:abstractNumId w:val="7"/>
  </w:num>
  <w:num w:numId="26">
    <w:abstractNumId w:val="15"/>
  </w:num>
  <w:num w:numId="2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99"/>
    <w:rsid w:val="00000B57"/>
    <w:rsid w:val="000013CA"/>
    <w:rsid w:val="00001B8A"/>
    <w:rsid w:val="00001EE9"/>
    <w:rsid w:val="0000420B"/>
    <w:rsid w:val="0000451C"/>
    <w:rsid w:val="000078D2"/>
    <w:rsid w:val="000100FE"/>
    <w:rsid w:val="00012209"/>
    <w:rsid w:val="00012BD6"/>
    <w:rsid w:val="000130A9"/>
    <w:rsid w:val="00013A6A"/>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86A"/>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3BF5"/>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5CD0"/>
    <w:rsid w:val="000D6320"/>
    <w:rsid w:val="000E004C"/>
    <w:rsid w:val="000E0A70"/>
    <w:rsid w:val="000E16CC"/>
    <w:rsid w:val="000E3662"/>
    <w:rsid w:val="000E3778"/>
    <w:rsid w:val="000F00CF"/>
    <w:rsid w:val="000F1813"/>
    <w:rsid w:val="000F1E63"/>
    <w:rsid w:val="000F3E56"/>
    <w:rsid w:val="000F48F1"/>
    <w:rsid w:val="000F5527"/>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893"/>
    <w:rsid w:val="00154F27"/>
    <w:rsid w:val="0015507D"/>
    <w:rsid w:val="0015521A"/>
    <w:rsid w:val="00155F8B"/>
    <w:rsid w:val="00157579"/>
    <w:rsid w:val="00157C5E"/>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50B"/>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A0A"/>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7F"/>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3A"/>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7D1"/>
    <w:rsid w:val="00284950"/>
    <w:rsid w:val="00284E56"/>
    <w:rsid w:val="00285534"/>
    <w:rsid w:val="00286059"/>
    <w:rsid w:val="0028765D"/>
    <w:rsid w:val="002877DD"/>
    <w:rsid w:val="0029059C"/>
    <w:rsid w:val="00291118"/>
    <w:rsid w:val="002920EB"/>
    <w:rsid w:val="00293E5A"/>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E35"/>
    <w:rsid w:val="002D31AD"/>
    <w:rsid w:val="002D39EC"/>
    <w:rsid w:val="002D52C0"/>
    <w:rsid w:val="002D69EC"/>
    <w:rsid w:val="002D70EE"/>
    <w:rsid w:val="002D72DE"/>
    <w:rsid w:val="002D79A5"/>
    <w:rsid w:val="002E0266"/>
    <w:rsid w:val="002E1B5D"/>
    <w:rsid w:val="002E2055"/>
    <w:rsid w:val="002E2FBF"/>
    <w:rsid w:val="002E340F"/>
    <w:rsid w:val="002E402B"/>
    <w:rsid w:val="002E4132"/>
    <w:rsid w:val="002E4CAD"/>
    <w:rsid w:val="002E782C"/>
    <w:rsid w:val="002F04D9"/>
    <w:rsid w:val="002F07EA"/>
    <w:rsid w:val="002F1592"/>
    <w:rsid w:val="002F33A7"/>
    <w:rsid w:val="002F350B"/>
    <w:rsid w:val="002F3E78"/>
    <w:rsid w:val="002F4663"/>
    <w:rsid w:val="002F532B"/>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5D7"/>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7CF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826"/>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1F14"/>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76E"/>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4654"/>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1E4E"/>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8A9"/>
    <w:rsid w:val="00465093"/>
    <w:rsid w:val="00466EB1"/>
    <w:rsid w:val="00467D42"/>
    <w:rsid w:val="00470CE2"/>
    <w:rsid w:val="00470DBD"/>
    <w:rsid w:val="00472588"/>
    <w:rsid w:val="004735C5"/>
    <w:rsid w:val="00473CFE"/>
    <w:rsid w:val="0047433A"/>
    <w:rsid w:val="0047470E"/>
    <w:rsid w:val="0047490C"/>
    <w:rsid w:val="00476E1C"/>
    <w:rsid w:val="00476FD2"/>
    <w:rsid w:val="004777BF"/>
    <w:rsid w:val="00477C0F"/>
    <w:rsid w:val="00480AA2"/>
    <w:rsid w:val="00481360"/>
    <w:rsid w:val="00482705"/>
    <w:rsid w:val="00482CFC"/>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168D"/>
    <w:rsid w:val="004F2137"/>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FA5"/>
    <w:rsid w:val="0051123B"/>
    <w:rsid w:val="00515E4F"/>
    <w:rsid w:val="00516478"/>
    <w:rsid w:val="005213A7"/>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5A9E"/>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6F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19F"/>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27D79"/>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12BE"/>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52C2"/>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6CC2"/>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4200"/>
    <w:rsid w:val="0070470D"/>
    <w:rsid w:val="00705566"/>
    <w:rsid w:val="00705836"/>
    <w:rsid w:val="00706126"/>
    <w:rsid w:val="007064C9"/>
    <w:rsid w:val="00707098"/>
    <w:rsid w:val="00707528"/>
    <w:rsid w:val="00711FB9"/>
    <w:rsid w:val="007122EB"/>
    <w:rsid w:val="007123A5"/>
    <w:rsid w:val="0071242D"/>
    <w:rsid w:val="007127CF"/>
    <w:rsid w:val="00713494"/>
    <w:rsid w:val="00715BD7"/>
    <w:rsid w:val="00716A65"/>
    <w:rsid w:val="00717CFD"/>
    <w:rsid w:val="00717D3E"/>
    <w:rsid w:val="00721BAF"/>
    <w:rsid w:val="007223BF"/>
    <w:rsid w:val="007246A4"/>
    <w:rsid w:val="00727BA7"/>
    <w:rsid w:val="00727E46"/>
    <w:rsid w:val="007306A6"/>
    <w:rsid w:val="007306FD"/>
    <w:rsid w:val="00730D80"/>
    <w:rsid w:val="00730DBC"/>
    <w:rsid w:val="0073286B"/>
    <w:rsid w:val="00733332"/>
    <w:rsid w:val="00733844"/>
    <w:rsid w:val="007351DE"/>
    <w:rsid w:val="007354C7"/>
    <w:rsid w:val="00736113"/>
    <w:rsid w:val="0073637B"/>
    <w:rsid w:val="00737902"/>
    <w:rsid w:val="007405AF"/>
    <w:rsid w:val="0074151D"/>
    <w:rsid w:val="00742775"/>
    <w:rsid w:val="007427B4"/>
    <w:rsid w:val="00742973"/>
    <w:rsid w:val="00742DC1"/>
    <w:rsid w:val="00743B81"/>
    <w:rsid w:val="007464C7"/>
    <w:rsid w:val="00746CF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DCD"/>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085B"/>
    <w:rsid w:val="00831556"/>
    <w:rsid w:val="008318D5"/>
    <w:rsid w:val="00831FDB"/>
    <w:rsid w:val="00832D56"/>
    <w:rsid w:val="00833DC4"/>
    <w:rsid w:val="00834938"/>
    <w:rsid w:val="008354EA"/>
    <w:rsid w:val="00836F1F"/>
    <w:rsid w:val="00837C60"/>
    <w:rsid w:val="008410FC"/>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46"/>
    <w:rsid w:val="00853A8B"/>
    <w:rsid w:val="00853BE6"/>
    <w:rsid w:val="008548DF"/>
    <w:rsid w:val="008577D4"/>
    <w:rsid w:val="00860C4D"/>
    <w:rsid w:val="00861182"/>
    <w:rsid w:val="00862BF4"/>
    <w:rsid w:val="0086346C"/>
    <w:rsid w:val="0086494D"/>
    <w:rsid w:val="0086496E"/>
    <w:rsid w:val="00865BF3"/>
    <w:rsid w:val="00865D30"/>
    <w:rsid w:val="00865FC1"/>
    <w:rsid w:val="0086757F"/>
    <w:rsid w:val="00870559"/>
    <w:rsid w:val="00870AA4"/>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564A"/>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E2B"/>
    <w:rsid w:val="008F1F21"/>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B33"/>
    <w:rsid w:val="00913949"/>
    <w:rsid w:val="00914158"/>
    <w:rsid w:val="00914DDE"/>
    <w:rsid w:val="00915045"/>
    <w:rsid w:val="009153AA"/>
    <w:rsid w:val="00915E9E"/>
    <w:rsid w:val="009166B6"/>
    <w:rsid w:val="0091696B"/>
    <w:rsid w:val="00917038"/>
    <w:rsid w:val="00920001"/>
    <w:rsid w:val="00920E99"/>
    <w:rsid w:val="00921646"/>
    <w:rsid w:val="0092256F"/>
    <w:rsid w:val="009241B0"/>
    <w:rsid w:val="00924614"/>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1EB0"/>
    <w:rsid w:val="00942103"/>
    <w:rsid w:val="00944DE9"/>
    <w:rsid w:val="009463FC"/>
    <w:rsid w:val="00947DE7"/>
    <w:rsid w:val="00950AE0"/>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76672"/>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65E"/>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3F32"/>
    <w:rsid w:val="009D43A7"/>
    <w:rsid w:val="009D4AC6"/>
    <w:rsid w:val="009D50E4"/>
    <w:rsid w:val="009D558F"/>
    <w:rsid w:val="009D56E5"/>
    <w:rsid w:val="009D6B15"/>
    <w:rsid w:val="009E1C65"/>
    <w:rsid w:val="009E1DBD"/>
    <w:rsid w:val="009E62DC"/>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24A"/>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5FC1"/>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56C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608"/>
    <w:rsid w:val="00AC1B51"/>
    <w:rsid w:val="00AC2ADC"/>
    <w:rsid w:val="00AC39C7"/>
    <w:rsid w:val="00AC3A15"/>
    <w:rsid w:val="00AC3DDD"/>
    <w:rsid w:val="00AC57BC"/>
    <w:rsid w:val="00AD21EF"/>
    <w:rsid w:val="00AD394A"/>
    <w:rsid w:val="00AD4D4B"/>
    <w:rsid w:val="00AD4D51"/>
    <w:rsid w:val="00AD530C"/>
    <w:rsid w:val="00AD6096"/>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7EB"/>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1D8"/>
    <w:rsid w:val="00B422F5"/>
    <w:rsid w:val="00B425C0"/>
    <w:rsid w:val="00B444A2"/>
    <w:rsid w:val="00B45273"/>
    <w:rsid w:val="00B4591F"/>
    <w:rsid w:val="00B47C46"/>
    <w:rsid w:val="00B47FF2"/>
    <w:rsid w:val="00B5004B"/>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A00"/>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4912"/>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4FC"/>
    <w:rsid w:val="00C426EA"/>
    <w:rsid w:val="00C42946"/>
    <w:rsid w:val="00C42CEB"/>
    <w:rsid w:val="00C4368F"/>
    <w:rsid w:val="00C44096"/>
    <w:rsid w:val="00C4550F"/>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045C"/>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43FB"/>
    <w:rsid w:val="00D0504B"/>
    <w:rsid w:val="00D10B14"/>
    <w:rsid w:val="00D1300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4FB4"/>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5A7"/>
    <w:rsid w:val="00DE7B28"/>
    <w:rsid w:val="00DE7E6B"/>
    <w:rsid w:val="00DF1456"/>
    <w:rsid w:val="00DF1899"/>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5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19E"/>
    <w:rsid w:val="00E67F2F"/>
    <w:rsid w:val="00E704B7"/>
    <w:rsid w:val="00E70E19"/>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59A"/>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2D0E"/>
    <w:rsid w:val="00EA3143"/>
    <w:rsid w:val="00EA403C"/>
    <w:rsid w:val="00EA420A"/>
    <w:rsid w:val="00EA49E5"/>
    <w:rsid w:val="00EA5136"/>
    <w:rsid w:val="00EA624A"/>
    <w:rsid w:val="00EA63A2"/>
    <w:rsid w:val="00EA6EBC"/>
    <w:rsid w:val="00EA79B4"/>
    <w:rsid w:val="00EB2FA2"/>
    <w:rsid w:val="00EB36DA"/>
    <w:rsid w:val="00EB4981"/>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0E"/>
    <w:rsid w:val="00ED60D4"/>
    <w:rsid w:val="00ED62C8"/>
    <w:rsid w:val="00ED6D0D"/>
    <w:rsid w:val="00ED7B8D"/>
    <w:rsid w:val="00ED7DB2"/>
    <w:rsid w:val="00ED7DE3"/>
    <w:rsid w:val="00ED7ED5"/>
    <w:rsid w:val="00EE0C35"/>
    <w:rsid w:val="00EE0D0E"/>
    <w:rsid w:val="00EE14E7"/>
    <w:rsid w:val="00EE208B"/>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3E1"/>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24BEF"/>
    <w:rsid w:val="00F302F2"/>
    <w:rsid w:val="00F3062F"/>
    <w:rsid w:val="00F31E3D"/>
    <w:rsid w:val="00F31F3C"/>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2290"/>
    <w:rsid w:val="00F525C3"/>
    <w:rsid w:val="00F528BC"/>
    <w:rsid w:val="00F5304A"/>
    <w:rsid w:val="00F54C1B"/>
    <w:rsid w:val="00F55526"/>
    <w:rsid w:val="00F56055"/>
    <w:rsid w:val="00F5683D"/>
    <w:rsid w:val="00F56B51"/>
    <w:rsid w:val="00F60F92"/>
    <w:rsid w:val="00F62D7B"/>
    <w:rsid w:val="00F62DF0"/>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5C2E"/>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6D7B"/>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B968-8934-405C-B91D-7D5C3FA1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3</Pages>
  <Words>649</Words>
  <Characters>3850</Characters>
  <Application>Microsoft Office Word</Application>
  <DocSecurity>0</DocSecurity>
  <PresentationFormat>Microsoft Word 11.0</PresentationFormat>
  <Lines>32</Lines>
  <Paragraphs>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4491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Dagmar Krause</cp:lastModifiedBy>
  <cp:revision>4</cp:revision>
  <cp:lastPrinted>2015-05-27T12:34:00Z</cp:lastPrinted>
  <dcterms:created xsi:type="dcterms:W3CDTF">2015-11-23T15:36:00Z</dcterms:created>
  <dcterms:modified xsi:type="dcterms:W3CDTF">2016-03-31T07:47:00Z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